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13" w:rsidRDefault="00795513" w:rsidP="007955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 геометрии</w:t>
      </w:r>
    </w:p>
    <w:p w:rsidR="00795513" w:rsidRDefault="00795513" w:rsidP="00C662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уровень основного общего образования</w:t>
      </w:r>
    </w:p>
    <w:tbl>
      <w:tblPr>
        <w:tblStyle w:val="a4"/>
        <w:tblW w:w="10031" w:type="dxa"/>
        <w:jc w:val="center"/>
        <w:tblLook w:val="04A0"/>
      </w:tblPr>
      <w:tblGrid>
        <w:gridCol w:w="2943"/>
        <w:gridCol w:w="7088"/>
      </w:tblGrid>
      <w:tr w:rsidR="00EA2234" w:rsidTr="00C662AC">
        <w:trPr>
          <w:jc w:val="center"/>
        </w:trPr>
        <w:tc>
          <w:tcPr>
            <w:tcW w:w="2943" w:type="dxa"/>
          </w:tcPr>
          <w:p w:rsidR="00EA2234" w:rsidRDefault="00EA2234" w:rsidP="00EA2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03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  <w:p w:rsidR="00EA2234" w:rsidRDefault="00EA2234" w:rsidP="00795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C662AC" w:rsidRPr="00C662AC" w:rsidRDefault="00C662AC" w:rsidP="00C662AC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</w:t>
            </w:r>
          </w:p>
          <w:p w:rsidR="00C662AC" w:rsidRPr="00C662AC" w:rsidRDefault="00C662AC" w:rsidP="00C662AC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основного общего образования</w:t>
            </w:r>
          </w:p>
          <w:p w:rsidR="00EA2234" w:rsidRPr="00C662AC" w:rsidRDefault="00C662AC" w:rsidP="00C662A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A2234" w:rsidRPr="00C662AC">
              <w:rPr>
                <w:rFonts w:ascii="Times New Roman" w:hAnsi="Times New Roman" w:cs="Times New Roman"/>
                <w:sz w:val="24"/>
                <w:szCs w:val="24"/>
              </w:rPr>
              <w:t>Данная рабочая программа является частью Основной образовательной программы основного общего образования средней школы № 25 имени Александра Сивагина</w:t>
            </w:r>
          </w:p>
          <w:p w:rsidR="00EA2234" w:rsidRDefault="00EA2234" w:rsidP="00795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234" w:rsidTr="00C662AC">
        <w:trPr>
          <w:jc w:val="center"/>
        </w:trPr>
        <w:tc>
          <w:tcPr>
            <w:tcW w:w="2943" w:type="dxa"/>
          </w:tcPr>
          <w:p w:rsidR="00EA2234" w:rsidRDefault="00EA2234" w:rsidP="00EA2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изучения предмета</w:t>
            </w:r>
          </w:p>
          <w:p w:rsidR="00EA2234" w:rsidRDefault="00EA2234" w:rsidP="00795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A2234" w:rsidRPr="007979D4" w:rsidRDefault="00EA2234" w:rsidP="00EA2234">
            <w:pPr>
              <w:shd w:val="clear" w:color="auto" w:fill="FFFFFF"/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направлена на достижение </w:t>
            </w:r>
            <w:r w:rsidRPr="00797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следующих целей</w:t>
            </w:r>
            <w:r w:rsidRPr="0079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815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2234" w:rsidRPr="007979D4" w:rsidRDefault="00EA2234" w:rsidP="00EA2234">
            <w:pPr>
              <w:shd w:val="clear" w:color="auto" w:fill="FFFFFF"/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      </w:r>
          </w:p>
          <w:p w:rsidR="00EA2234" w:rsidRPr="007979D4" w:rsidRDefault="00EA2234" w:rsidP="00EA2234">
            <w:pPr>
              <w:shd w:val="clear" w:color="auto" w:fill="FFFFFF"/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представлений;</w:t>
            </w:r>
          </w:p>
          <w:p w:rsidR="00EA2234" w:rsidRPr="007979D4" w:rsidRDefault="00EA2234" w:rsidP="00EA2234">
            <w:pPr>
              <w:shd w:val="clear" w:color="auto" w:fill="FFFFFF"/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формирование представлений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EA2234" w:rsidRPr="007979D4" w:rsidRDefault="00EA2234" w:rsidP="00EA2234">
            <w:pPr>
              <w:shd w:val="clear" w:color="auto" w:fill="FFFFFF"/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      </w:r>
          </w:p>
          <w:p w:rsidR="00EA2234" w:rsidRPr="007979D4" w:rsidRDefault="00EA2234" w:rsidP="00EA2234">
            <w:pPr>
              <w:shd w:val="clear" w:color="auto" w:fill="FFFFFF"/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представлений о полной картине мира, о взаимосвязи математики с другими предметами.</w:t>
            </w:r>
          </w:p>
          <w:p w:rsidR="00EA2234" w:rsidRPr="007979D4" w:rsidRDefault="00EA2234" w:rsidP="00EA223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программы:</w:t>
            </w:r>
          </w:p>
          <w:p w:rsidR="00EA2234" w:rsidRPr="007979D4" w:rsidRDefault="00EA2234" w:rsidP="00EA223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и осуществление алгоритмической деятельности, выполнение заданных и конструирование новых алгоритмов;</w:t>
            </w:r>
          </w:p>
          <w:p w:rsidR="00EA2234" w:rsidRPr="007979D4" w:rsidRDefault="00EA2234" w:rsidP="00EA223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разнообразных классов задач из различных разделов курса, в том числе задач, требующих поиска пути и способов решения;</w:t>
            </w:r>
          </w:p>
          <w:p w:rsidR="00EA2234" w:rsidRPr="007979D4" w:rsidRDefault="00EA2234" w:rsidP="00EA223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исследовательская деятельность, развитие идей, проведение экспериментов, обобщение, постановки и формулирования новых задач;</w:t>
            </w:r>
          </w:p>
          <w:p w:rsidR="00EA2234" w:rsidRPr="007979D4" w:rsidRDefault="00EA2234" w:rsidP="00EA223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ясное, точное, грамотное изложение своих мыслей в устной и письменной речи, использование различных языков математики </w:t>
            </w:r>
            <w:r w:rsidRPr="0079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      </w:r>
          </w:p>
          <w:p w:rsidR="00EA2234" w:rsidRPr="007979D4" w:rsidRDefault="00EA2234" w:rsidP="00EA223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доказательных рассуждений, аргументации, выдвижение гипотез и их обоснование;</w:t>
            </w:r>
          </w:p>
          <w:p w:rsidR="00EA2234" w:rsidRDefault="00EA2234" w:rsidP="00C662A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поиск, систематизация, анализ и классификация информации, использование разнообразных информационных источников, включая учебную и справочную литературу, современные информационные технологии.</w:t>
            </w:r>
          </w:p>
        </w:tc>
      </w:tr>
      <w:tr w:rsidR="00EA2234" w:rsidTr="00C662AC">
        <w:trPr>
          <w:jc w:val="center"/>
        </w:trPr>
        <w:tc>
          <w:tcPr>
            <w:tcW w:w="2943" w:type="dxa"/>
          </w:tcPr>
          <w:p w:rsidR="00EA2234" w:rsidRDefault="00EA2234" w:rsidP="00EA2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Реализуемый УМК</w:t>
            </w:r>
          </w:p>
          <w:p w:rsidR="00EA2234" w:rsidRDefault="00EA2234" w:rsidP="00795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A2234" w:rsidRDefault="00EA2234" w:rsidP="00795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9B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рабочей программы осуществляется по учебнику </w:t>
            </w:r>
            <w:proofErr w:type="gramStart"/>
            <w:r w:rsidRPr="002109B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09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</w:t>
            </w:r>
            <w:proofErr w:type="gramEnd"/>
            <w:r w:rsidRPr="002109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еометрия, 7-9: Учебник для общеобразовательных учреждений/Л.С. </w:t>
            </w:r>
            <w:proofErr w:type="spellStart"/>
            <w:r w:rsidRPr="002109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Атанасян</w:t>
            </w:r>
            <w:proofErr w:type="spellEnd"/>
            <w:r w:rsidRPr="002109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В.Ф.Бутузов, С.Б. Кадомцев и др. – М.: Просвещение, 2013</w:t>
            </w:r>
          </w:p>
        </w:tc>
      </w:tr>
      <w:tr w:rsidR="00EA2234" w:rsidTr="00C662AC">
        <w:trPr>
          <w:jc w:val="center"/>
        </w:trPr>
        <w:tc>
          <w:tcPr>
            <w:tcW w:w="2943" w:type="dxa"/>
          </w:tcPr>
          <w:p w:rsidR="00EA2234" w:rsidRDefault="00EA2234" w:rsidP="00EA2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программы     </w:t>
            </w:r>
          </w:p>
          <w:p w:rsidR="00EA2234" w:rsidRDefault="00EA2234" w:rsidP="00795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A2234" w:rsidRPr="002109B5" w:rsidRDefault="00EA2234" w:rsidP="00EA2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9B5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3 года</w:t>
            </w:r>
          </w:p>
          <w:p w:rsidR="00EA2234" w:rsidRDefault="00EA2234" w:rsidP="00795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234" w:rsidTr="00C662AC">
        <w:trPr>
          <w:jc w:val="center"/>
        </w:trPr>
        <w:tc>
          <w:tcPr>
            <w:tcW w:w="2943" w:type="dxa"/>
          </w:tcPr>
          <w:p w:rsidR="00EA2234" w:rsidRDefault="00EA2234" w:rsidP="00EA2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 школы</w:t>
            </w:r>
          </w:p>
          <w:p w:rsidR="00EA2234" w:rsidRDefault="00EA2234" w:rsidP="00795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A2234" w:rsidRPr="00D76AB1" w:rsidRDefault="00C662AC" w:rsidP="00EA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A2234" w:rsidRPr="00D76AB1">
              <w:rPr>
                <w:rFonts w:ascii="Times New Roman" w:hAnsi="Times New Roman" w:cs="Times New Roman"/>
                <w:sz w:val="24"/>
                <w:szCs w:val="24"/>
              </w:rPr>
              <w:t xml:space="preserve">чебный 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="00EA2234" w:rsidRPr="00D76AB1">
              <w:rPr>
                <w:rFonts w:ascii="Times New Roman" w:hAnsi="Times New Roman" w:cs="Times New Roman"/>
                <w:sz w:val="24"/>
                <w:szCs w:val="24"/>
              </w:rPr>
              <w:t>на изучение геометрии  в основной школе отводит 2 учебных часа в неделю в течени</w:t>
            </w:r>
            <w:proofErr w:type="gramStart"/>
            <w:r w:rsidR="00EA2234" w:rsidRPr="00D76A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EA2234" w:rsidRPr="00D76AB1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года обучения, всего 204 часа.</w:t>
            </w:r>
          </w:p>
          <w:p w:rsidR="00EA2234" w:rsidRPr="00D76AB1" w:rsidRDefault="00EA2234" w:rsidP="00EA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B1">
              <w:rPr>
                <w:rFonts w:ascii="Times New Roman" w:hAnsi="Times New Roman" w:cs="Times New Roman"/>
                <w:sz w:val="24"/>
                <w:szCs w:val="24"/>
              </w:rPr>
              <w:t>7 класс -2 часа в неделю</w:t>
            </w:r>
          </w:p>
          <w:p w:rsidR="00EA2234" w:rsidRPr="00D76AB1" w:rsidRDefault="00EA2234" w:rsidP="00EA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B1">
              <w:rPr>
                <w:rFonts w:ascii="Times New Roman" w:hAnsi="Times New Roman" w:cs="Times New Roman"/>
                <w:sz w:val="24"/>
                <w:szCs w:val="24"/>
              </w:rPr>
              <w:t>8класс-2 часа в неделю</w:t>
            </w:r>
          </w:p>
          <w:p w:rsidR="00EA2234" w:rsidRPr="00D76AB1" w:rsidRDefault="00EA2234" w:rsidP="00EA2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AB1">
              <w:rPr>
                <w:rFonts w:ascii="Times New Roman" w:hAnsi="Times New Roman" w:cs="Times New Roman"/>
                <w:sz w:val="24"/>
                <w:szCs w:val="24"/>
              </w:rPr>
              <w:t>9 класс- 2 часа в неделю</w:t>
            </w:r>
          </w:p>
          <w:p w:rsidR="00EA2234" w:rsidRDefault="00EA2234" w:rsidP="00795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234" w:rsidTr="00C662AC">
        <w:trPr>
          <w:jc w:val="center"/>
        </w:trPr>
        <w:tc>
          <w:tcPr>
            <w:tcW w:w="2943" w:type="dxa"/>
          </w:tcPr>
          <w:p w:rsidR="00EA2234" w:rsidRDefault="00EA2234" w:rsidP="00EA2234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Планируемые результаты изучения учебного предмета</w:t>
            </w:r>
          </w:p>
          <w:p w:rsidR="00EA2234" w:rsidRDefault="00EA2234" w:rsidP="00795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A2234">
              <w:rPr>
                <w:rFonts w:ascii="Times New Roman" w:hAnsi="Times New Roman" w:cs="Times New Roman"/>
                <w:b/>
                <w:bCs/>
                <w:color w:val="333333"/>
                <w:sz w:val="32"/>
                <w:szCs w:val="32"/>
              </w:rPr>
              <w:t xml:space="preserve"> </w:t>
            </w:r>
            <w:r w:rsidRPr="00C662A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7 класс</w:t>
            </w:r>
          </w:p>
          <w:p w:rsidR="00EA2234" w:rsidRDefault="00EA2234" w:rsidP="00EA2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Начальные геометрические сведения                       </w:t>
            </w:r>
          </w:p>
          <w:p w:rsidR="00EA2234" w:rsidRDefault="00EA2234" w:rsidP="00EA2234">
            <w:pPr>
              <w:pStyle w:val="a6"/>
              <w:shd w:val="clear" w:color="auto" w:fill="FFFFFF"/>
              <w:spacing w:before="0" w:after="15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Ученик  научится:</w:t>
            </w:r>
          </w:p>
          <w:p w:rsidR="00EA2234" w:rsidRDefault="00EA2234" w:rsidP="00EA2234">
            <w:pPr>
              <w:pStyle w:val="a6"/>
              <w:shd w:val="clear" w:color="auto" w:fill="FFFFFF"/>
              <w:spacing w:before="0" w:after="15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1) пользоваться языком геометрии для описания предметов окружающего мира и их взаимного расположения;</w:t>
            </w:r>
            <w:r>
              <w:rPr>
                <w:color w:val="000000" w:themeColor="text1"/>
                <w:lang w:eastAsia="ru-RU"/>
              </w:rPr>
              <w:t xml:space="preserve"> оперировать понятиями: «отрезок», «луч», «угол»</w:t>
            </w:r>
          </w:p>
          <w:p w:rsidR="00EA2234" w:rsidRDefault="00EA2234" w:rsidP="00EA223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распознавать и изображать на чертежах и рисунках геометрические фигуры и их конфигурации;</w:t>
            </w:r>
          </w:p>
          <w:p w:rsidR="00EA2234" w:rsidRDefault="00EA2234" w:rsidP="00EA223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фигур;</w:t>
            </w:r>
          </w:p>
          <w:p w:rsidR="00EA2234" w:rsidRDefault="00EA2234" w:rsidP="00EA2234">
            <w:pPr>
              <w:pStyle w:val="a6"/>
              <w:shd w:val="clear" w:color="auto" w:fill="FFFFFF"/>
              <w:spacing w:before="0" w:after="15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4) </w:t>
            </w:r>
            <w:r>
              <w:rPr>
                <w:b/>
                <w:bCs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навыкам геометрических построений, применять изученные понятия, методы для решения задач практического характера;</w:t>
            </w:r>
          </w:p>
          <w:p w:rsidR="00EA2234" w:rsidRDefault="00EA2234" w:rsidP="00EA223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5) измерять длины отрезков и величины углов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</w:p>
          <w:p w:rsidR="00EA2234" w:rsidRDefault="00EA2234" w:rsidP="00EA223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6) находить градусную меру угла, используя свойство измерения углов;</w:t>
            </w:r>
          </w:p>
          <w:p w:rsidR="00EA2234" w:rsidRDefault="00EA2234" w:rsidP="00EA223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7)работать с геометрическим текстом, проводить логические обоснования, доказательства математических утверждений демонстрировать математические знания и умения при решении примеров и задач</w:t>
            </w:r>
          </w:p>
          <w:p w:rsidR="00EA2234" w:rsidRDefault="00EA2234" w:rsidP="00EA2234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Ученик  получит возможность научиться:</w:t>
            </w:r>
          </w:p>
          <w:p w:rsidR="00EA2234" w:rsidRDefault="00EA2234" w:rsidP="00EA223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решать задачи на доказательство, опираясь на изученные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свойства фигур и отношений между ними и применяя изученные методы доказательств;</w:t>
            </w:r>
          </w:p>
          <w:p w:rsidR="00EA2234" w:rsidRDefault="00EA2234" w:rsidP="00EA223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решать несложные задачи на построение, применяя основные алгоритмы построения с помощью циркуля и линейки;</w:t>
            </w:r>
          </w:p>
          <w:p w:rsidR="00EA2234" w:rsidRDefault="00EA2234" w:rsidP="00EA223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исследовать свойства планиметрических фигур с помощью компьютерных программ;</w:t>
            </w:r>
          </w:p>
          <w:p w:rsidR="00EA2234" w:rsidRDefault="00EA2234" w:rsidP="00EA223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 выполнять проекты по темам (по выбору).</w:t>
            </w:r>
          </w:p>
          <w:p w:rsidR="00EA2234" w:rsidRDefault="00EA2234" w:rsidP="00EA2234">
            <w:pPr>
              <w:pStyle w:val="a6"/>
              <w:shd w:val="clear" w:color="auto" w:fill="FFFFFF"/>
              <w:spacing w:before="0" w:after="150"/>
              <w:rPr>
                <w:b/>
                <w:color w:val="000000"/>
              </w:rPr>
            </w:pPr>
            <w:r>
              <w:rPr>
                <w:b/>
              </w:rPr>
              <w:t>Треугольники</w:t>
            </w:r>
            <w:r>
              <w:rPr>
                <w:b/>
              </w:rPr>
              <w:tab/>
              <w:t xml:space="preserve">                                                             </w:t>
            </w:r>
          </w:p>
          <w:p w:rsidR="00EA2234" w:rsidRDefault="00EA2234" w:rsidP="00EA2234">
            <w:pPr>
              <w:pStyle w:val="a6"/>
              <w:shd w:val="clear" w:color="auto" w:fill="FFFFFF"/>
              <w:spacing w:before="0" w:after="150"/>
              <w:rPr>
                <w:color w:val="767676"/>
              </w:rPr>
            </w:pPr>
            <w:r>
              <w:rPr>
                <w:b/>
                <w:color w:val="000000"/>
              </w:rPr>
              <w:t>Ученик  научится:</w:t>
            </w:r>
          </w:p>
          <w:p w:rsidR="00EA2234" w:rsidRDefault="00EA2234" w:rsidP="00EA2234">
            <w:pPr>
              <w:pStyle w:val="a6"/>
              <w:shd w:val="clear" w:color="auto" w:fill="FFFFFF"/>
              <w:spacing w:before="0" w:after="150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1)распознавать и изображать на чертежах треугольники. Использовать свойства измерения длин отрезков при решении задач на нахождение периметра треугольника</w:t>
            </w:r>
          </w:p>
          <w:p w:rsidR="00EA2234" w:rsidRDefault="00EA2234" w:rsidP="00EA223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вычислять элементы треугольников, используя свойства измерения длин и градусной меры угла</w:t>
            </w:r>
          </w:p>
          <w:p w:rsidR="00EA2234" w:rsidRDefault="00EA2234" w:rsidP="00EA22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строить с помощью чертежного угольника и транспортира медианы, высоты, биссектрисы прямоугольного треугольника;</w:t>
            </w:r>
          </w:p>
          <w:p w:rsidR="00EA2234" w:rsidRDefault="00EA2234" w:rsidP="00EA22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проводить исследования несложных ситуаций (сравнение элементов равнобедренного треугольника), формулировать гипотезы исследования, понимать необходимость ее проверки, доказательства, совместно работать в группе;</w:t>
            </w:r>
          </w:p>
          <w:p w:rsidR="00EA2234" w:rsidRDefault="00EA2234" w:rsidP="00EA22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переводить текст (формулировки) первого, второго, третьего признаков равенства треугольников в графический образ, короткой записи доказательства, применению для решения задач на выявление равных треугольников;</w:t>
            </w:r>
          </w:p>
          <w:p w:rsidR="00EA2234" w:rsidRDefault="00EA2234" w:rsidP="00EA22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выполнять алгоритмические предписания и инструкции (на примере построения биссектрисы, перпендикуляра, середины отрезка), овладевать азами графической культуры.</w:t>
            </w:r>
          </w:p>
          <w:p w:rsidR="00EA2234" w:rsidRDefault="00EA2234" w:rsidP="00EA2234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Ученик  получит возможность научиться:</w:t>
            </w:r>
          </w:p>
          <w:p w:rsidR="00EA2234" w:rsidRDefault="00EA2234" w:rsidP="00EA22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переводить текстовую информацию в графический образ и математическую модель, решать комбинированные задачи с использованием алгоритмов, записывать решения с помощью принятых условных обозначений;</w:t>
            </w:r>
          </w:p>
          <w:p w:rsidR="00EA2234" w:rsidRDefault="00EA2234" w:rsidP="00EA22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составлять конспект математического текста, выделять главное, формулировать</w:t>
            </w:r>
          </w:p>
          <w:p w:rsidR="00EA2234" w:rsidRDefault="00EA2234" w:rsidP="00EA22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по описанию математических объектов;</w:t>
            </w:r>
          </w:p>
          <w:p w:rsidR="00EA2234" w:rsidRDefault="00EA2234" w:rsidP="00EA22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проводить исследования ситуаций (сравнение элементов равнобедренного треугольника), формулировать гипотезы исследования, понимать необходимость ее</w:t>
            </w:r>
          </w:p>
          <w:p w:rsidR="00EA2234" w:rsidRDefault="00EA2234" w:rsidP="00EA22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проверки, доказательства, совместно работать в группе;</w:t>
            </w:r>
          </w:p>
          <w:p w:rsidR="00EA2234" w:rsidRDefault="00EA2234" w:rsidP="00EA22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проводить подбор информации к проектам, организовывать проектную деятельность и проводить её защиту.</w:t>
            </w:r>
          </w:p>
          <w:p w:rsidR="00EA2234" w:rsidRDefault="00EA2234" w:rsidP="00EA2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Параллельные прямые                                               </w:t>
            </w:r>
          </w:p>
          <w:p w:rsidR="00EA2234" w:rsidRDefault="00EA2234" w:rsidP="00EA2234">
            <w:pPr>
              <w:pStyle w:val="a6"/>
              <w:shd w:val="clear" w:color="auto" w:fill="FFFFFF"/>
              <w:spacing w:before="0" w:after="150"/>
              <w:rPr>
                <w:color w:val="000000"/>
              </w:rPr>
            </w:pPr>
            <w:r>
              <w:rPr>
                <w:b/>
                <w:color w:val="000000"/>
              </w:rPr>
              <w:t>Ученик  научится</w:t>
            </w:r>
            <w:r>
              <w:rPr>
                <w:color w:val="000000"/>
              </w:rPr>
              <w:t>:</w:t>
            </w:r>
          </w:p>
          <w:p w:rsidR="00EA2234" w:rsidRDefault="00EA2234" w:rsidP="00EA2234">
            <w:pPr>
              <w:pStyle w:val="a6"/>
              <w:shd w:val="clear" w:color="auto" w:fill="FFFFFF"/>
              <w:spacing w:before="0" w:after="150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 xml:space="preserve">1) </w:t>
            </w:r>
            <w:r>
              <w:rPr>
                <w:color w:val="000000" w:themeColor="text1"/>
                <w:lang w:eastAsia="ru-RU"/>
              </w:rPr>
              <w:t xml:space="preserve">распознавать и изображать на чертежах и рисунках </w:t>
            </w:r>
            <w:proofErr w:type="gramStart"/>
            <w:r>
              <w:rPr>
                <w:color w:val="000000" w:themeColor="text1"/>
                <w:lang w:eastAsia="ru-RU"/>
              </w:rPr>
              <w:t>параллельные</w:t>
            </w:r>
            <w:proofErr w:type="gramEnd"/>
            <w:r>
              <w:rPr>
                <w:color w:val="000000" w:themeColor="text1"/>
                <w:lang w:eastAsia="ru-RU"/>
              </w:rPr>
              <w:t xml:space="preserve"> прямые, секущую. На рисунке обозначать пары углов, образованных при пересечении двух прямых секущей</w:t>
            </w:r>
          </w:p>
          <w:p w:rsidR="00EA2234" w:rsidRDefault="00EA2234" w:rsidP="00EA22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передавать содержание материала в сжатом виде (конспект), структурировать материал, понимать специфику математического языка и работы с математической символикой;</w:t>
            </w:r>
          </w:p>
          <w:p w:rsidR="00EA2234" w:rsidRDefault="00EA2234" w:rsidP="00EA22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3) работать с готовыми предметными, знаковыми и графическими моделями для описания свойств и качеств изучаемых объектов;</w:t>
            </w:r>
          </w:p>
          <w:p w:rsidR="00EA2234" w:rsidRDefault="00EA2234" w:rsidP="00EA22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проводить классификацию объектов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непараллельные прямые) по заданным признакам;</w:t>
            </w:r>
          </w:p>
          <w:p w:rsidR="00EA2234" w:rsidRDefault="00EA2234" w:rsidP="00EA22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использовать соответствующие инструменты для решения практических задач, точно выполнять инструкции;</w:t>
            </w:r>
          </w:p>
          <w:p w:rsidR="00EA2234" w:rsidRDefault="00EA2234" w:rsidP="00EA22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распределять свою работу, оценивать уровень владения материалом.</w:t>
            </w:r>
          </w:p>
          <w:p w:rsidR="00EA2234" w:rsidRDefault="00EA2234" w:rsidP="00EA2234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Ученик  получит возможность научиться:</w:t>
            </w:r>
          </w:p>
          <w:p w:rsidR="00EA2234" w:rsidRDefault="00EA2234" w:rsidP="00EA22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работать с готовыми графическими моделями для описания свойств и качеств изучаемых объектов, проводить классификацию объектов (углов, полученных при пересечении двух прямых) по заданным признакам;</w:t>
            </w:r>
          </w:p>
          <w:p w:rsidR="00EA2234" w:rsidRDefault="00EA2234" w:rsidP="00EA22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переводить текстовую информацию в графический образ и математическую модель, представлять информацию в сжатом виде (схематичная запись формулировки теоремы), проводить доказательные рассуждения, понимать специфику математического языка;</w:t>
            </w:r>
          </w:p>
          <w:p w:rsidR="00EA2234" w:rsidRDefault="00EA2234" w:rsidP="00EA22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объяснять изученные положения на самостоятельно подобранных примерах, проводить классификацию (на примере видов углов при двух параллельных и секущей) по выделенным признакам, доказательные рассуждения.</w:t>
            </w:r>
          </w:p>
          <w:p w:rsidR="00EA2234" w:rsidRDefault="00EA2234" w:rsidP="00795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Соотношения между сторонами и углами треугольника   </w:t>
            </w:r>
          </w:p>
          <w:p w:rsidR="00EA2234" w:rsidRDefault="00EA2234" w:rsidP="00EA22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Ученик   научится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A2234" w:rsidRDefault="00EA2234" w:rsidP="00EA22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проводить исследования несложных ситуаций (измерение углов треугольника и вычисление их суммы), формулировать гипотезу исследования, понимать необходимость ее проверки, совместно работать в группе;</w:t>
            </w:r>
          </w:p>
          <w:p w:rsidR="00EA2234" w:rsidRDefault="00EA2234" w:rsidP="00EA22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составлять конспект математического текста, выделять главное, формулировать определения по описанию математических объектов;</w:t>
            </w:r>
          </w:p>
          <w:p w:rsidR="00EA2234" w:rsidRDefault="00EA2234" w:rsidP="00EA22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осуществлять перевод понятий из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(текст) в графический образ (чертеж);</w:t>
            </w:r>
          </w:p>
          <w:p w:rsidR="00EA2234" w:rsidRDefault="00EA2234" w:rsidP="00EA22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приводить примеры, подбирать аргументы, вступать в речевое общение, участвовать в коллективной деятельности, оценивать работы других;</w:t>
            </w:r>
          </w:p>
          <w:p w:rsidR="00EA2234" w:rsidRDefault="00EA2234" w:rsidP="00EA22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различать факт, гипотезу, проводить доказательные рассуждения в ходе решения исследовательских задач на выявление соотношений углов прямоугольного треугольника;</w:t>
            </w:r>
          </w:p>
          <w:p w:rsidR="00EA2234" w:rsidRDefault="00EA2234" w:rsidP="00EA22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проводить исследования несложных ситуаций (сравнение прямоугольных треугольников), представлять результаты своего мини-исследования, выбирать соответствующий признак для сравнения, работать в группе.</w:t>
            </w:r>
          </w:p>
          <w:p w:rsidR="00EA2234" w:rsidRDefault="00EA2234" w:rsidP="00EA2234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Ученик  получит возможность научиться:</w:t>
            </w:r>
          </w:p>
          <w:p w:rsidR="00EA2234" w:rsidRDefault="00EA2234" w:rsidP="00EA22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переводить текстовую информацию в графический образ и математическую модель, решать комбинированные задачи с использованием 2–3 алгоритмов, проводить доказательные рассуждения в ходе презентации решения задач, составлять обобщающие таблицы;</w:t>
            </w:r>
          </w:p>
          <w:p w:rsidR="00EA2234" w:rsidRDefault="00EA2234" w:rsidP="00EA22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конспект математического текста, выделять главное, формулировать</w:t>
            </w:r>
          </w:p>
          <w:p w:rsidR="00EA2234" w:rsidRDefault="00EA2234" w:rsidP="00EA22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по описанию математических объектов;</w:t>
            </w:r>
          </w:p>
          <w:p w:rsidR="00EA2234" w:rsidRDefault="00EA2234" w:rsidP="00EA22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3) осуществлять перевод понятий из текстовой формы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A2234" w:rsidRDefault="00EA2234" w:rsidP="00795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Повторение.    </w:t>
            </w:r>
          </w:p>
          <w:p w:rsidR="00EA2234" w:rsidRDefault="00EA2234" w:rsidP="00EA223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Ученик научится:</w:t>
            </w:r>
          </w:p>
          <w:p w:rsidR="00EA2234" w:rsidRDefault="00EA2234" w:rsidP="00EA223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применяют на практике теоретический материал по теме «Начальные геометрические сведения», решают задачи на готовых чертежах</w:t>
            </w:r>
          </w:p>
          <w:p w:rsidR="00EA2234" w:rsidRDefault="00EA2234" w:rsidP="00EA223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используют изученные свойства геометрических фигур и отношения между ними при решении задач на вычисление и доказательство</w:t>
            </w:r>
          </w:p>
          <w:p w:rsidR="00EA2234" w:rsidRDefault="00EA2234" w:rsidP="00EA223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научиться использовать приоритетные знания и умения в практической деятельности и повседневной жизни для описания реальных ситуаций на языке геометрии, для решения практических задач.</w:t>
            </w:r>
          </w:p>
          <w:p w:rsidR="00EA2234" w:rsidRDefault="00EA2234" w:rsidP="00EA223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научиться воспроизводить приобретенные знания, умения, навыки в конкретной деятельности.</w:t>
            </w:r>
          </w:p>
          <w:p w:rsidR="00EA2234" w:rsidRPr="00C662AC" w:rsidRDefault="00EA2234" w:rsidP="00EA2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2A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8 класс</w:t>
            </w:r>
          </w:p>
          <w:p w:rsidR="00EA2234" w:rsidRPr="00C662AC" w:rsidRDefault="00EA2234" w:rsidP="00EA2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Четырёхугольники </w:t>
            </w:r>
          </w:p>
          <w:p w:rsidR="00EA2234" w:rsidRDefault="00EA2234" w:rsidP="00795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234" w:rsidRPr="00C662AC" w:rsidRDefault="00EA2234" w:rsidP="00EA2234">
            <w:pPr>
              <w:pStyle w:val="a6"/>
              <w:shd w:val="clear" w:color="auto" w:fill="FFFFFF"/>
              <w:spacing w:before="0" w:after="150"/>
              <w:rPr>
                <w:sz w:val="21"/>
                <w:szCs w:val="21"/>
                <w:lang w:eastAsia="ru-RU"/>
              </w:rPr>
            </w:pPr>
            <w:r w:rsidRPr="004309B2">
              <w:rPr>
                <w:b/>
                <w:color w:val="000000" w:themeColor="text1"/>
              </w:rPr>
              <w:t>Ученик  научится</w:t>
            </w:r>
            <w:r w:rsidRPr="00C662AC">
              <w:rPr>
                <w:b/>
              </w:rPr>
              <w:t>:</w:t>
            </w:r>
            <w:r w:rsidRPr="00C662AC">
              <w:rPr>
                <w:b/>
                <w:bCs/>
                <w:iCs/>
                <w:sz w:val="21"/>
                <w:szCs w:val="21"/>
                <w:lang w:eastAsia="ru-RU"/>
              </w:rPr>
              <w:t>- </w:t>
            </w:r>
            <w:r w:rsidRPr="00C662AC">
              <w:rPr>
                <w:iCs/>
                <w:sz w:val="21"/>
                <w:szCs w:val="21"/>
                <w:lang w:eastAsia="ru-RU"/>
              </w:rPr>
              <w:t>изображать и обозначать, распознавать на чертежах выпуклые и невыпуклые многоугольники и их элементы, внешние углы многоугольника;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- формулировать и объяснять определения выпуклых и невыпуклых многоугольников и их элементов;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- формулировать и доказывать утверждения о сумме внешних и внутренних углов выпуклого многоугольника;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- формулировать определения параллелограмма, прямоугольника, ромба, квадрата, трапеции, прямоугольной и равнобедренной трапеции и ее элементов</w:t>
            </w:r>
            <w:proofErr w:type="gramStart"/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,;</w:t>
            </w:r>
            <w:proofErr w:type="gramEnd"/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- изображать и обозначать, распознавать на чертежах прямоугольник, ромб, квадрат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- формулировать и доказывать свойства параллелограмма;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- формулировать и доказывать признаки параллелограмма;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- формулировать и доказывать свойства, признаки; прямоугольной и равнобедренной трапеции, прямоугольника, ромба, квадрата;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- строить симметричные точки;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- распознавать фигуры, обладающие осевой и центральной симметрией.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- формулировать и доказывать теорему Фалеса.</w:t>
            </w:r>
          </w:p>
          <w:p w:rsidR="00EA2234" w:rsidRPr="00C662AC" w:rsidRDefault="00EA2234" w:rsidP="00EA2234">
            <w:pPr>
              <w:pStyle w:val="a6"/>
              <w:shd w:val="clear" w:color="auto" w:fill="FFFFFF"/>
              <w:spacing w:before="0" w:after="150"/>
              <w:rPr>
                <w:sz w:val="21"/>
                <w:szCs w:val="21"/>
                <w:lang w:eastAsia="ru-RU"/>
              </w:rPr>
            </w:pPr>
            <w:r w:rsidRPr="004309B2">
              <w:rPr>
                <w:b/>
                <w:color w:val="000000" w:themeColor="text1"/>
              </w:rPr>
              <w:t>Ученик  получит возможность научиться</w:t>
            </w:r>
            <w:r w:rsidRPr="00C662AC">
              <w:rPr>
                <w:b/>
              </w:rPr>
              <w:t>:</w:t>
            </w:r>
            <w:r w:rsidRPr="00C662AC">
              <w:rPr>
                <w:iCs/>
                <w:sz w:val="21"/>
                <w:szCs w:val="21"/>
                <w:lang w:eastAsia="ru-RU"/>
              </w:rPr>
              <w:t>- решать задачи, применяя свойства и признаки параллелограмма, трапеции, прямоугольника, ромба, квадрата;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- применять теорему Фалеса при решении задач на нахождение длины отрезков</w:t>
            </w:r>
            <w:r w:rsidRPr="00C662AC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</w:rPr>
              <w:t>.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C662AC">
              <w:rPr>
                <w:b/>
                <w:sz w:val="24"/>
                <w:szCs w:val="24"/>
              </w:rPr>
              <w:t xml:space="preserve">Площадь                                                              </w:t>
            </w:r>
          </w:p>
          <w:p w:rsidR="00EA2234" w:rsidRPr="00C662AC" w:rsidRDefault="00EA2234" w:rsidP="00EA2234">
            <w:pPr>
              <w:pStyle w:val="a6"/>
              <w:shd w:val="clear" w:color="auto" w:fill="FFFFFF"/>
              <w:spacing w:before="0" w:after="150"/>
              <w:rPr>
                <w:sz w:val="21"/>
                <w:szCs w:val="21"/>
                <w:lang w:eastAsia="ru-RU"/>
              </w:rPr>
            </w:pPr>
            <w:r w:rsidRPr="004309B2">
              <w:rPr>
                <w:b/>
                <w:color w:val="000000"/>
              </w:rPr>
              <w:t>Ученик  научится:</w:t>
            </w:r>
            <w:r w:rsidRPr="004309B2">
              <w:rPr>
                <w:iCs/>
                <w:color w:val="333333"/>
                <w:sz w:val="21"/>
                <w:szCs w:val="21"/>
                <w:lang w:eastAsia="ru-RU"/>
              </w:rPr>
              <w:t> </w:t>
            </w:r>
            <w:r w:rsidRPr="00C662AC">
              <w:rPr>
                <w:iCs/>
                <w:sz w:val="21"/>
                <w:szCs w:val="21"/>
                <w:lang w:eastAsia="ru-RU"/>
              </w:rPr>
              <w:t xml:space="preserve">описывать ситуацию, изображенную на рисунке, </w:t>
            </w:r>
            <w:r w:rsidRPr="00C662AC">
              <w:rPr>
                <w:iCs/>
                <w:sz w:val="21"/>
                <w:szCs w:val="21"/>
                <w:lang w:eastAsia="ru-RU"/>
              </w:rPr>
              <w:lastRenderedPageBreak/>
              <w:t>соотносить чертеж и текст;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-иллюстрировать и объяснять основные свойства площади, понятие равновеликости и </w:t>
            </w:r>
            <w:proofErr w:type="spellStart"/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равносоставленности</w:t>
            </w:r>
            <w:proofErr w:type="spellEnd"/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;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- иллюстрировать </w:t>
            </w:r>
            <w:proofErr w:type="gramStart"/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и(</w:t>
            </w:r>
            <w:proofErr w:type="gramEnd"/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 доказывать ) теорему об отношении площадей треугольников, имеющих по равному углу;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выводить формулы площади квадрата;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-применять при решении задач на вычисления и доказательство основные свойства площадей, понятия равновеликости и </w:t>
            </w:r>
            <w:proofErr w:type="spellStart"/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равносоставленности</w:t>
            </w:r>
            <w:proofErr w:type="spellEnd"/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, алгебраический аппарат;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-выводить площади треугольника: традиционную и формулу Герона;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- доказывать формулы площадей параллелограмма и треугольника, трапеции, ромба;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sz w:val="21"/>
                <w:szCs w:val="21"/>
              </w:rPr>
              <w:t>– </w:t>
            </w: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вычислять площади фигур с помощью непосредственного использования формул площадей параллелограмма и треугольника, трапеции, ромба;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- находить площадь прямоугольного треугольника;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--иллюстрировать и доказывать терему Пифагора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-</w:t>
            </w:r>
            <w:r w:rsidRPr="00C662A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находить катет и гипотенузу в прямоугольном треугольнике с помощью теоремы Пифагора.</w:t>
            </w:r>
          </w:p>
          <w:p w:rsidR="00EA2234" w:rsidRPr="00C662AC" w:rsidRDefault="00EA2234" w:rsidP="00EA2234">
            <w:pPr>
              <w:pStyle w:val="a6"/>
              <w:shd w:val="clear" w:color="auto" w:fill="FFFFFF"/>
              <w:spacing w:before="0" w:after="150"/>
              <w:rPr>
                <w:sz w:val="21"/>
                <w:szCs w:val="21"/>
                <w:lang w:eastAsia="ru-RU"/>
              </w:rPr>
            </w:pPr>
            <w:r w:rsidRPr="004309B2">
              <w:rPr>
                <w:b/>
                <w:color w:val="000000"/>
              </w:rPr>
              <w:t>Ученик  получит возможность научиться</w:t>
            </w:r>
            <w:r w:rsidRPr="00C662AC">
              <w:rPr>
                <w:b/>
              </w:rPr>
              <w:t>:</w:t>
            </w:r>
            <w:r w:rsidRPr="00C662AC">
              <w:rPr>
                <w:b/>
                <w:bCs/>
                <w:iCs/>
                <w:sz w:val="21"/>
                <w:szCs w:val="21"/>
                <w:lang w:eastAsia="ru-RU"/>
              </w:rPr>
              <w:t>-</w:t>
            </w:r>
            <w:r w:rsidRPr="00C662AC">
              <w:rPr>
                <w:iCs/>
                <w:sz w:val="21"/>
                <w:szCs w:val="21"/>
                <w:lang w:eastAsia="ru-RU"/>
              </w:rPr>
              <w:t> иллюстрировать и доказывать теорему, обратную теореме Пифагора;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-выводить формулу Герона;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</w:rPr>
              <w:t>-</w:t>
            </w: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применять изученные формулы для нахождения площадей для решения задач;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- иллюстрировать и доказывать теорему, обратную теореме Пифагора;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- применять теорему Пифагора при решении задач;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-применять при решении задач на вычисление площадей метод площадей, теорему, теорему, обратную теореме Пифагора;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-применять при решении задач на вычисления и доказательство метод площадей.</w:t>
            </w:r>
          </w:p>
          <w:p w:rsidR="00EA2234" w:rsidRPr="00C662AC" w:rsidRDefault="00EA2234" w:rsidP="00EA2234">
            <w:pPr>
              <w:jc w:val="center"/>
              <w:rPr>
                <w:b/>
                <w:sz w:val="24"/>
                <w:szCs w:val="24"/>
              </w:rPr>
            </w:pPr>
            <w:r w:rsidRPr="00C662AC">
              <w:rPr>
                <w:b/>
                <w:sz w:val="24"/>
                <w:szCs w:val="24"/>
              </w:rPr>
              <w:t xml:space="preserve">Подобные треугольники                                               </w:t>
            </w:r>
          </w:p>
          <w:p w:rsidR="00EA2234" w:rsidRPr="00C662AC" w:rsidRDefault="00EA2234" w:rsidP="00EA2234">
            <w:pPr>
              <w:pStyle w:val="a6"/>
              <w:shd w:val="clear" w:color="auto" w:fill="FFFFFF"/>
              <w:spacing w:before="0" w:after="150"/>
              <w:rPr>
                <w:sz w:val="21"/>
                <w:szCs w:val="21"/>
                <w:lang w:eastAsia="ru-RU"/>
              </w:rPr>
            </w:pPr>
            <w:r w:rsidRPr="004309B2">
              <w:rPr>
                <w:b/>
                <w:color w:val="000000"/>
              </w:rPr>
              <w:t xml:space="preserve">Ученик  </w:t>
            </w:r>
            <w:proofErr w:type="spellStart"/>
            <w:r w:rsidRPr="004309B2">
              <w:rPr>
                <w:b/>
                <w:color w:val="000000"/>
              </w:rPr>
              <w:t>научится</w:t>
            </w:r>
            <w:proofErr w:type="gramStart"/>
            <w:r w:rsidRPr="004309B2">
              <w:rPr>
                <w:color w:val="000000"/>
              </w:rPr>
              <w:t>:</w:t>
            </w:r>
            <w:r w:rsidRPr="004309B2">
              <w:rPr>
                <w:b/>
                <w:bCs/>
                <w:iCs/>
                <w:color w:val="333333"/>
                <w:sz w:val="21"/>
                <w:szCs w:val="21"/>
                <w:lang w:eastAsia="ru-RU"/>
              </w:rPr>
              <w:t>-</w:t>
            </w:r>
            <w:proofErr w:type="gramEnd"/>
            <w:r w:rsidRPr="00C662AC">
              <w:rPr>
                <w:iCs/>
                <w:sz w:val="21"/>
                <w:szCs w:val="21"/>
                <w:lang w:eastAsia="ru-RU"/>
              </w:rPr>
              <w:t>объяснять</w:t>
            </w:r>
            <w:proofErr w:type="spellEnd"/>
            <w:r w:rsidRPr="00C662AC">
              <w:rPr>
                <w:iCs/>
                <w:sz w:val="21"/>
                <w:szCs w:val="21"/>
                <w:lang w:eastAsia="ru-RU"/>
              </w:rPr>
              <w:t xml:space="preserve"> понятия: подобия, коэффициента подобия,</w:t>
            </w:r>
            <w:r w:rsidRPr="00C662AC">
              <w:rPr>
                <w:b/>
                <w:bCs/>
                <w:iCs/>
                <w:sz w:val="21"/>
                <w:szCs w:val="21"/>
                <w:lang w:eastAsia="ru-RU"/>
              </w:rPr>
              <w:t> </w:t>
            </w:r>
            <w:r w:rsidRPr="00C662AC">
              <w:rPr>
                <w:iCs/>
                <w:sz w:val="21"/>
                <w:szCs w:val="21"/>
                <w:lang w:eastAsia="ru-RU"/>
              </w:rPr>
              <w:t>подобных треугольников, пропорциональных отрезков;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- изображать и обозначать, распознавать на чертежах подобные треугольники, средние линии треугольников, выделять в конфигурации, данной в условии задачи подобные треугольники, средние линии треугольников,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-формулировать и иллюстрировать, доказывать теорему об отношении площадей подобных треугольников;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-формулировать и иллюстрировать, доказывать признаки подобия треугольников;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-формулировать и иллюстрировать, доказывать теорему о средней линии треугольника;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- формулировать и иллюстрировать понятие пропорциональных отрезков,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- формулировать и иллюстрировать свойство биссектрисы угла </w:t>
            </w: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lastRenderedPageBreak/>
              <w:t>треугольника;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- формулировать и иллюстрировать, доказывать теорему о пропорциональных отрезках в прямоугольном треугольнике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-формулировать и иллюстрировать, доказывать теорему о точке пересечения медиан треугольника;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-объяснять тригонометрические термины «синус», «косинус», «тангенс», оперировать начальными понятиями тригонометрии;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-решать прямоугольные треугольники;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-применять при решении задач на вычисления: признаки подобия треугольников, теорему о средней линии треугольника, теорем о пропорциональных отрезках в прямоугольном треугольнике (понятие среднего геометрического двух отрезков, свойство высоты в прямоугольном треугольнике, проведенной из вершины прямого угла, свойство катетов прямоугольного треугольника, определений тригонометрических функций острого угла в прямоугольном треугольнике;</w:t>
            </w:r>
          </w:p>
          <w:p w:rsidR="00EA2234" w:rsidRPr="00C662AC" w:rsidRDefault="00EA2234" w:rsidP="00EA2234">
            <w:pPr>
              <w:pStyle w:val="a6"/>
              <w:shd w:val="clear" w:color="auto" w:fill="FFFFFF"/>
              <w:spacing w:before="0" w:after="150"/>
              <w:rPr>
                <w:sz w:val="21"/>
                <w:szCs w:val="21"/>
                <w:lang w:eastAsia="ru-RU"/>
              </w:rPr>
            </w:pPr>
            <w:r w:rsidRPr="004309B2">
              <w:rPr>
                <w:b/>
                <w:color w:val="000000"/>
              </w:rPr>
              <w:t>Ученик  получит возможность научиться</w:t>
            </w:r>
            <w:r w:rsidRPr="00C662AC">
              <w:rPr>
                <w:b/>
              </w:rPr>
              <w:t>:</w:t>
            </w:r>
            <w:r w:rsidRPr="00C662AC">
              <w:rPr>
                <w:sz w:val="21"/>
                <w:szCs w:val="21"/>
                <w:lang w:eastAsia="ru-RU"/>
              </w:rPr>
              <w:t>- </w:t>
            </w:r>
            <w:r w:rsidRPr="00C662AC">
              <w:rPr>
                <w:iCs/>
                <w:sz w:val="21"/>
                <w:szCs w:val="21"/>
                <w:lang w:eastAsia="ru-RU"/>
              </w:rPr>
              <w:t>применять признаки подобия треугольников при решении задач;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- применять подобие треугольников в измерительных работах на местности;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- применять</w:t>
            </w:r>
            <w:r w:rsidRPr="00C662AC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</w:rPr>
              <w:t> </w:t>
            </w: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теоремы о подобных треугольниках при решении задач на построение;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- применять основные тригонометрические тождества в процессе решения задач;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- применять при решении задач на построение понятие подобия</w:t>
            </w:r>
          </w:p>
          <w:p w:rsidR="00EA2234" w:rsidRPr="00C662AC" w:rsidRDefault="00EA2234" w:rsidP="00EA2234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C66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Окружность </w:t>
            </w:r>
          </w:p>
          <w:p w:rsidR="00EA2234" w:rsidRPr="00C662AC" w:rsidRDefault="00EA2234" w:rsidP="00EA2234">
            <w:pPr>
              <w:pStyle w:val="a6"/>
              <w:shd w:val="clear" w:color="auto" w:fill="FFFFFF"/>
              <w:spacing w:before="0" w:after="150"/>
              <w:rPr>
                <w:sz w:val="21"/>
                <w:szCs w:val="21"/>
                <w:lang w:eastAsia="ru-RU"/>
              </w:rPr>
            </w:pPr>
            <w:r w:rsidRPr="004309B2">
              <w:rPr>
                <w:b/>
                <w:color w:val="000000"/>
              </w:rPr>
              <w:t>Ученик   научится</w:t>
            </w:r>
            <w:r w:rsidRPr="004309B2">
              <w:rPr>
                <w:color w:val="000000"/>
              </w:rPr>
              <w:t>:</w:t>
            </w:r>
            <w:r w:rsidRPr="004309B2">
              <w:rPr>
                <w:iCs/>
                <w:color w:val="333333"/>
                <w:sz w:val="21"/>
                <w:szCs w:val="21"/>
                <w:lang w:eastAsia="ru-RU"/>
              </w:rPr>
              <w:t> </w:t>
            </w:r>
            <w:r w:rsidRPr="00C662AC">
              <w:rPr>
                <w:iCs/>
                <w:sz w:val="21"/>
                <w:szCs w:val="21"/>
                <w:lang w:eastAsia="ru-RU"/>
              </w:rPr>
              <w:t>изображать и обозначать, распознавать на чертежах вписанные и описанные окружности, касательные к окружности, центральные и вписанные углы;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-выделять в </w:t>
            </w:r>
            <w:proofErr w:type="gramStart"/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конфигурации</w:t>
            </w:r>
            <w:proofErr w:type="gramEnd"/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 вписанные и описанные окружности, касательные к окружности, центральные и вписанные углы;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-формулировать и иллюстрировать определения вписанных и описанных окружностей, касательной к окружности, центральных и вписанных углов;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- формулировать и иллюстрировать, доказывать теорему о признаке и свойстве касательной к окружности;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- формулировать и иллюстрировать, доказывать теорему о вписанном угле, следствия из этой теоремы;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- формулировать и иллюстрировать, доказывать теорему о свойстве отрезков касательных, проведенных из одной точки, о свойстве отрезков пересекающихся хорд;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- формулировать и иллюстрировать, доказывать теорему о вписанных в треугольник и описанных около треугольника окружностях и следствия из них;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- формулировать и иллюстрировать, доказывать теорему о </w:t>
            </w:r>
            <w:proofErr w:type="gramStart"/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свойствах</w:t>
            </w:r>
            <w:proofErr w:type="gramEnd"/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 вписанных в окружность и описанных около окружности многоугольниках;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-устанавливать взаимное расположение прямой и окружности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- применять при решении задач на вычисление и </w:t>
            </w:r>
            <w:proofErr w:type="spellStart"/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доказательство</w:t>
            </w:r>
            <w:proofErr w:type="gramStart"/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:т</w:t>
            </w:r>
            <w:proofErr w:type="gramEnd"/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еоремы</w:t>
            </w:r>
            <w:proofErr w:type="spellEnd"/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 о вписанном угле, следствия из этой теоремы, теоремы о </w:t>
            </w: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lastRenderedPageBreak/>
              <w:t>свойстве касательной к окружности, о свойстве отрезков касательных, проведенных из одной точки, о свойстве отрезков пересекающихся хорд</w:t>
            </w:r>
          </w:p>
          <w:p w:rsidR="00EA2234" w:rsidRPr="00C662AC" w:rsidRDefault="00EA2234" w:rsidP="00EA2234">
            <w:pPr>
              <w:pStyle w:val="a6"/>
              <w:shd w:val="clear" w:color="auto" w:fill="FFFFFF"/>
              <w:spacing w:before="0" w:after="150"/>
              <w:rPr>
                <w:sz w:val="21"/>
                <w:szCs w:val="21"/>
                <w:lang w:eastAsia="ru-RU"/>
              </w:rPr>
            </w:pPr>
            <w:r w:rsidRPr="004309B2">
              <w:rPr>
                <w:b/>
                <w:color w:val="000000"/>
              </w:rPr>
              <w:t>Ученик  получит возможность научиться:</w:t>
            </w:r>
            <w:r w:rsidRPr="004309B2">
              <w:rPr>
                <w:iCs/>
                <w:color w:val="333333"/>
                <w:sz w:val="21"/>
                <w:szCs w:val="21"/>
                <w:lang w:eastAsia="ru-RU"/>
              </w:rPr>
              <w:t> </w:t>
            </w:r>
            <w:r w:rsidRPr="00C662AC">
              <w:rPr>
                <w:iCs/>
                <w:sz w:val="21"/>
                <w:szCs w:val="21"/>
                <w:lang w:eastAsia="ru-RU"/>
              </w:rPr>
              <w:t>решать задачи с использованием замечательных точек треугольника;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- решать задачи на нахождение углов в окружности;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-применять метод геометрического места точек для решения задач и для доказательства.</w:t>
            </w:r>
          </w:p>
          <w:p w:rsidR="00C662AC" w:rsidRPr="00C662AC" w:rsidRDefault="00EA2234" w:rsidP="00EA2234">
            <w:pPr>
              <w:shd w:val="clear" w:color="auto" w:fill="FFFFFF"/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Повторение.  Решение задач    </w:t>
            </w:r>
          </w:p>
          <w:p w:rsidR="00EA2234" w:rsidRPr="004309B2" w:rsidRDefault="00EA2234" w:rsidP="00EA223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9B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Ученик научится:</w:t>
            </w:r>
          </w:p>
          <w:p w:rsidR="00EA2234" w:rsidRPr="004309B2" w:rsidRDefault="00EA2234" w:rsidP="00EA223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9B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43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применяют на практике теоретический материал по теме</w:t>
            </w:r>
            <w:proofErr w:type="gramStart"/>
            <w:r w:rsidRPr="0043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43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решають</w:t>
            </w:r>
            <w:proofErr w:type="spellEnd"/>
            <w:r w:rsidRPr="0043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задачи на готовых чертежах</w:t>
            </w:r>
          </w:p>
          <w:p w:rsidR="00EA2234" w:rsidRPr="004309B2" w:rsidRDefault="00EA2234" w:rsidP="00EA223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используют изученные свойства геометрических фигур и отношения между ними при решении задач на вычисление и доказательство</w:t>
            </w:r>
          </w:p>
          <w:p w:rsidR="00EA2234" w:rsidRPr="004309B2" w:rsidRDefault="00EA2234" w:rsidP="00EA223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научиться использовать приоритетные знания и умения в практической деятельности и повседневной жизни для описания реальных ситуаций на языке геометрии, для решения практических задач.</w:t>
            </w:r>
          </w:p>
          <w:p w:rsidR="00EA2234" w:rsidRPr="004309B2" w:rsidRDefault="00EA2234" w:rsidP="00EA223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9B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430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научиться воспроизводить приобретенные знания, умения, навыки в конкретной деятельности.</w:t>
            </w:r>
          </w:p>
          <w:p w:rsidR="00EA2234" w:rsidRPr="00C662AC" w:rsidRDefault="00EA2234" w:rsidP="00EA223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662AC">
              <w:rPr>
                <w:rStyle w:val="c3"/>
                <w:b/>
              </w:rPr>
              <w:t>9 класс</w:t>
            </w:r>
          </w:p>
          <w:p w:rsidR="00EA2234" w:rsidRDefault="00010310" w:rsidP="00795513">
            <w:pPr>
              <w:jc w:val="center"/>
              <w:rPr>
                <w:rStyle w:val="c3"/>
                <w:b/>
              </w:rPr>
            </w:pPr>
            <w:r w:rsidRPr="001C4D64">
              <w:rPr>
                <w:rStyle w:val="c3"/>
                <w:b/>
              </w:rPr>
              <w:t>Векторы</w:t>
            </w:r>
            <w:r>
              <w:rPr>
                <w:rStyle w:val="c3"/>
                <w:b/>
              </w:rPr>
              <w:t xml:space="preserve"> </w:t>
            </w:r>
          </w:p>
          <w:p w:rsidR="00010310" w:rsidRPr="001C4D64" w:rsidRDefault="00010310" w:rsidP="000103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1"/>
                <w:szCs w:val="21"/>
                <w:shd w:val="clear" w:color="auto" w:fill="FFFFFF"/>
              </w:rPr>
              <w:t>Учащийся научится</w:t>
            </w:r>
          </w:p>
          <w:p w:rsidR="00010310" w:rsidRPr="001C4D64" w:rsidRDefault="00010310" w:rsidP="00010310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обозначать и изображать векторы,</w:t>
            </w:r>
          </w:p>
          <w:p w:rsidR="00010310" w:rsidRPr="001C4D64" w:rsidRDefault="00010310" w:rsidP="00010310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 xml:space="preserve">изображать вектор, равный </w:t>
            </w:r>
            <w:proofErr w:type="gramStart"/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данному</w:t>
            </w:r>
            <w:proofErr w:type="gramEnd"/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,</w:t>
            </w:r>
          </w:p>
          <w:p w:rsidR="00010310" w:rsidRPr="001C4D64" w:rsidRDefault="00010310" w:rsidP="00010310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строить вектор, равный сумме двух векторов, используя правила треугольника, параллелограмма, формулировать законы сложения,</w:t>
            </w:r>
          </w:p>
          <w:p w:rsidR="00010310" w:rsidRPr="001C4D64" w:rsidRDefault="00010310" w:rsidP="00010310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строить сумму нескольких векторов, используя правило многоугольника,</w:t>
            </w:r>
          </w:p>
          <w:p w:rsidR="00010310" w:rsidRPr="001C4D64" w:rsidRDefault="00010310" w:rsidP="00010310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строить вектор, равный разности двух векторов, двумя способами.</w:t>
            </w:r>
          </w:p>
          <w:p w:rsidR="00010310" w:rsidRPr="001C4D64" w:rsidRDefault="00010310" w:rsidP="00010310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решать геометрические задачи использование алгоритма выражения через данные векторы, используя правила сложения, вычитания и умножения вектора на число.</w:t>
            </w:r>
          </w:p>
          <w:p w:rsidR="00010310" w:rsidRPr="001C4D64" w:rsidRDefault="00010310" w:rsidP="00010310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решать простейшие геометрические задачи, опираясь на изученные свойства векторов;</w:t>
            </w:r>
          </w:p>
          <w:p w:rsidR="00010310" w:rsidRPr="001C4D64" w:rsidRDefault="00010310" w:rsidP="00010310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находить среднюю линию трапеции по заданным основаниям.</w:t>
            </w:r>
          </w:p>
          <w:p w:rsidR="00010310" w:rsidRPr="001C4D64" w:rsidRDefault="00010310" w:rsidP="00010310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1"/>
                <w:szCs w:val="21"/>
              </w:rPr>
              <w:t>В повседневной жизни и при изучении других предметов:</w:t>
            </w:r>
          </w:p>
          <w:p w:rsidR="00010310" w:rsidRPr="001C4D64" w:rsidRDefault="00010310" w:rsidP="000103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010310" w:rsidRPr="001C4D64" w:rsidRDefault="00010310" w:rsidP="00010310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использовать векторы для решения простейших задач на определение скорости относительного движения.</w:t>
            </w:r>
          </w:p>
          <w:p w:rsidR="00010310" w:rsidRPr="001C4D64" w:rsidRDefault="00010310" w:rsidP="000103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1"/>
                <w:szCs w:val="21"/>
              </w:rPr>
              <w:t>Учащийся получит возможность научиться</w:t>
            </w:r>
          </w:p>
          <w:p w:rsidR="00010310" w:rsidRPr="001C4D64" w:rsidRDefault="00010310" w:rsidP="000103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010310" w:rsidRPr="001C4D64" w:rsidRDefault="00010310" w:rsidP="00010310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овладеть векторным методом для решения задач на вычисление и доказательство;</w:t>
            </w:r>
          </w:p>
          <w:p w:rsidR="00010310" w:rsidRPr="001C4D64" w:rsidRDefault="00010310" w:rsidP="00010310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прибрести опыт выполнения проектов.</w:t>
            </w:r>
          </w:p>
          <w:p w:rsidR="00010310" w:rsidRPr="00C662AC" w:rsidRDefault="00010310" w:rsidP="0079551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C662AC">
              <w:rPr>
                <w:b/>
                <w:bCs/>
                <w:iCs/>
                <w:color w:val="000000"/>
                <w:sz w:val="24"/>
                <w:szCs w:val="24"/>
              </w:rPr>
              <w:t xml:space="preserve">Метод координат </w:t>
            </w:r>
          </w:p>
          <w:p w:rsidR="00010310" w:rsidRPr="001C4D64" w:rsidRDefault="00010310" w:rsidP="000103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1"/>
                <w:szCs w:val="21"/>
              </w:rPr>
              <w:t>Учащийся научится:</w:t>
            </w:r>
          </w:p>
          <w:p w:rsidR="00010310" w:rsidRPr="001C4D64" w:rsidRDefault="00010310" w:rsidP="00010310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оперировать на базовом уровне понятиями координаты вектора, координаты суммы и разности векторов, произведения вектора на число</w:t>
            </w:r>
          </w:p>
          <w:p w:rsidR="00010310" w:rsidRPr="001C4D64" w:rsidRDefault="00010310" w:rsidP="00010310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вычислять координаты вектора, координаты суммы и разности векторов, координаты произведения вектора на число,</w:t>
            </w:r>
          </w:p>
          <w:p w:rsidR="00010310" w:rsidRPr="001C4D64" w:rsidRDefault="00010310" w:rsidP="00010310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lastRenderedPageBreak/>
              <w:t>вычислять угол между векторами,</w:t>
            </w:r>
          </w:p>
          <w:p w:rsidR="00010310" w:rsidRPr="001C4D64" w:rsidRDefault="00010310" w:rsidP="00010310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вычислять скалярное произведение векторов;</w:t>
            </w:r>
          </w:p>
          <w:p w:rsidR="00010310" w:rsidRPr="001C4D64" w:rsidRDefault="00010310" w:rsidP="00010310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вычислять расстояние между точками по известным координатам,</w:t>
            </w:r>
          </w:p>
          <w:p w:rsidR="00010310" w:rsidRPr="001C4D64" w:rsidRDefault="00010310" w:rsidP="00010310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вычислять координаты середины отрезка</w:t>
            </w:r>
          </w:p>
          <w:p w:rsidR="00010310" w:rsidRPr="001C4D64" w:rsidRDefault="00010310" w:rsidP="00010310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составлять уравнение окружности, зная координаты центра и точки окружности, составлять уравнение прямой по координатам двух ее точек;</w:t>
            </w:r>
          </w:p>
          <w:p w:rsidR="00010310" w:rsidRPr="001C4D64" w:rsidRDefault="00010310" w:rsidP="00010310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решать простейшие задачи методом координат</w:t>
            </w:r>
          </w:p>
          <w:p w:rsidR="00010310" w:rsidRPr="001C4D64" w:rsidRDefault="00010310" w:rsidP="000103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1"/>
                <w:szCs w:val="21"/>
              </w:rPr>
              <w:t>Учащийся получит возможность научиться:</w:t>
            </w:r>
          </w:p>
          <w:p w:rsidR="00010310" w:rsidRPr="001C4D64" w:rsidRDefault="00010310" w:rsidP="00010310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овладеть координатным методом решения задач на вычисление и доказательство;</w:t>
            </w:r>
          </w:p>
          <w:p w:rsidR="00010310" w:rsidRPr="001C4D64" w:rsidRDefault="00010310" w:rsidP="00010310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приобрести опыт использования компьютерных программ для анализа частных случаев</w:t>
            </w:r>
          </w:p>
          <w:p w:rsidR="00010310" w:rsidRPr="001C4D64" w:rsidRDefault="00010310" w:rsidP="00010310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взаимного расположения окружностей и прямых;</w:t>
            </w:r>
          </w:p>
          <w:p w:rsidR="00010310" w:rsidRPr="001C4D64" w:rsidRDefault="00010310" w:rsidP="00010310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приобрести опыт выполнения проектов</w:t>
            </w:r>
          </w:p>
          <w:p w:rsidR="00010310" w:rsidRPr="00C662AC" w:rsidRDefault="00010310" w:rsidP="00795513">
            <w:pPr>
              <w:jc w:val="center"/>
              <w:rPr>
                <w:rStyle w:val="c3"/>
                <w:rFonts w:ascii="Times New Roman" w:hAnsi="Times New Roman" w:cs="Times New Roman"/>
                <w:b/>
              </w:rPr>
            </w:pPr>
            <w:r w:rsidRPr="00C662A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Соотношения между сторонами и углами треугольника. Скалярное произведение векторов </w:t>
            </w:r>
          </w:p>
          <w:p w:rsidR="00010310" w:rsidRPr="001C4D64" w:rsidRDefault="00010310" w:rsidP="000103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1"/>
                <w:szCs w:val="21"/>
              </w:rPr>
              <w:t>Учащийся научится:</w:t>
            </w:r>
          </w:p>
          <w:p w:rsidR="00010310" w:rsidRPr="001C4D64" w:rsidRDefault="00010310" w:rsidP="00010310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оперировать на базовом уровне понятиями: синуса, косинуса и тангенса углов,</w:t>
            </w:r>
          </w:p>
          <w:p w:rsidR="00010310" w:rsidRPr="001C4D64" w:rsidRDefault="00010310" w:rsidP="00010310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применять основное тригонометрическое тождество при решении задач на нахождение одной тригонометрической функции через другую,</w:t>
            </w:r>
          </w:p>
          <w:p w:rsidR="00010310" w:rsidRPr="001C4D64" w:rsidRDefault="00010310" w:rsidP="00010310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изображать угол между векторами, вычислять скалярное произведение векторов,</w:t>
            </w:r>
          </w:p>
          <w:p w:rsidR="00010310" w:rsidRPr="001C4D64" w:rsidRDefault="00010310" w:rsidP="00010310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находить углы между векторами, используя формулу скалярного произведения в координатах,</w:t>
            </w:r>
          </w:p>
          <w:p w:rsidR="00010310" w:rsidRPr="001C4D64" w:rsidRDefault="00010310" w:rsidP="00010310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применять теорему синусов, теорему косинусов,</w:t>
            </w:r>
          </w:p>
          <w:p w:rsidR="00010310" w:rsidRPr="001C4D64" w:rsidRDefault="00010310" w:rsidP="00010310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применять формулу площади треугольника: S = </w:t>
            </w:r>
            <w:r w:rsidRPr="001C4D64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666750" cy="400050"/>
                  <wp:effectExtent l="19050" t="0" r="0" b="0"/>
                  <wp:docPr id="3" name="Рисунок 1" descr="hello_html_mc82397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c82397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,</w:t>
            </w:r>
          </w:p>
          <w:p w:rsidR="00010310" w:rsidRPr="001C4D64" w:rsidRDefault="00010310" w:rsidP="00010310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решать простейшие задачи на нахождение сторон и углов произвольного треугольника</w:t>
            </w:r>
          </w:p>
          <w:p w:rsidR="00010310" w:rsidRPr="001C4D64" w:rsidRDefault="00010310" w:rsidP="000103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010310" w:rsidRPr="001C4D64" w:rsidRDefault="00010310" w:rsidP="000103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1"/>
                <w:szCs w:val="21"/>
              </w:rPr>
              <w:t>В повседневной жизни и при изучении других предметов:</w:t>
            </w:r>
          </w:p>
          <w:p w:rsidR="00010310" w:rsidRPr="001C4D64" w:rsidRDefault="00010310" w:rsidP="000103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010310" w:rsidRPr="001C4D64" w:rsidRDefault="00010310" w:rsidP="000103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1"/>
                <w:szCs w:val="21"/>
              </w:rPr>
              <w:t>Учащийся получит возможность научиться:</w:t>
            </w:r>
          </w:p>
          <w:p w:rsidR="00010310" w:rsidRPr="001C4D64" w:rsidRDefault="00010310" w:rsidP="00010310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вычислять площади фигур, составленных из двух и более прямоугольников, параллелограммов, треугольников, круга и сектора;</w:t>
            </w:r>
          </w:p>
          <w:p w:rsidR="00010310" w:rsidRPr="001C4D64" w:rsidRDefault="00010310" w:rsidP="00010310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 xml:space="preserve">вычислять площади многоугольников, используя отношения равновеликости и </w:t>
            </w:r>
            <w:proofErr w:type="spellStart"/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равносоставленности</w:t>
            </w:r>
            <w:proofErr w:type="spellEnd"/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;</w:t>
            </w:r>
          </w:p>
          <w:p w:rsidR="00010310" w:rsidRPr="001C4D64" w:rsidRDefault="00010310" w:rsidP="00010310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применять алгебраический и тригонометрический материал при решении задач на вычисление площадей многоугольников;</w:t>
            </w:r>
          </w:p>
          <w:p w:rsidR="00010310" w:rsidRPr="001C4D64" w:rsidRDefault="00010310" w:rsidP="00010310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приобрести опыт применения алгебраического и тригонометрического аппарата при решении геометрических задач</w:t>
            </w:r>
          </w:p>
          <w:p w:rsidR="00010310" w:rsidRPr="00C662AC" w:rsidRDefault="00010310" w:rsidP="0079551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62A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Длина окружности и площадь круга </w:t>
            </w:r>
          </w:p>
          <w:p w:rsidR="00010310" w:rsidRPr="001C4D64" w:rsidRDefault="00010310" w:rsidP="000103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1"/>
                <w:szCs w:val="21"/>
              </w:rPr>
              <w:t>Учащийся научится:</w:t>
            </w:r>
          </w:p>
          <w:p w:rsidR="00010310" w:rsidRPr="001C4D64" w:rsidRDefault="00010310" w:rsidP="00010310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оперировать на базовом уровне понятиями правильного многоугольника,</w:t>
            </w:r>
          </w:p>
          <w:p w:rsidR="00010310" w:rsidRPr="001C4D64" w:rsidRDefault="00010310" w:rsidP="00010310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применять формулу для вычисления угла правильного n-угольника.</w:t>
            </w:r>
          </w:p>
          <w:p w:rsidR="00010310" w:rsidRPr="001C4D64" w:rsidRDefault="00010310" w:rsidP="00010310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применять формулы площади, стороны правильного многоугольника, радиуса вписанной и описанной окружности,</w:t>
            </w:r>
          </w:p>
          <w:p w:rsidR="00010310" w:rsidRPr="001C4D64" w:rsidRDefault="00010310" w:rsidP="00010310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применять формулы длины окружности, дуги окружности, площади круга и кругового сектора.</w:t>
            </w:r>
          </w:p>
          <w:p w:rsidR="00010310" w:rsidRPr="001C4D64" w:rsidRDefault="00010310" w:rsidP="00010310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использовать свойства измерения длин, углов при решении задач на нахождение длины отрезка, градусной меры угла;</w:t>
            </w:r>
          </w:p>
          <w:p w:rsidR="00010310" w:rsidRPr="001C4D64" w:rsidRDefault="00010310" w:rsidP="00010310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вычислять площади треугольников, прямоугольников, трапеций, кругов и секторов;</w:t>
            </w:r>
          </w:p>
          <w:p w:rsidR="00010310" w:rsidRPr="001C4D64" w:rsidRDefault="00010310" w:rsidP="00010310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вычислять длину окружности и длину дуги окружности;</w:t>
            </w:r>
          </w:p>
          <w:p w:rsidR="00010310" w:rsidRPr="001C4D64" w:rsidRDefault="00010310" w:rsidP="00010310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вычислять длины линейных элементов фигур и их углы, используя изученные формулы.</w:t>
            </w:r>
          </w:p>
          <w:p w:rsidR="00010310" w:rsidRPr="001C4D64" w:rsidRDefault="00010310" w:rsidP="000103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1"/>
                <w:szCs w:val="21"/>
              </w:rPr>
              <w:t>В повседневной жизни и при изучении других предметов:</w:t>
            </w:r>
          </w:p>
          <w:p w:rsidR="00010310" w:rsidRPr="001C4D64" w:rsidRDefault="00010310" w:rsidP="00010310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lastRenderedPageBreak/>
              <w:t>решать практические задачи, связанные с нахождением геометрических величин.</w:t>
            </w:r>
          </w:p>
          <w:p w:rsidR="00010310" w:rsidRPr="001C4D64" w:rsidRDefault="00010310" w:rsidP="000103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1"/>
                <w:szCs w:val="21"/>
              </w:rPr>
              <w:t>Учащийся получит возможность научиться:</w:t>
            </w:r>
          </w:p>
          <w:p w:rsidR="00010310" w:rsidRPr="001C4D64" w:rsidRDefault="00010310" w:rsidP="000103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010310" w:rsidRPr="001C4D64" w:rsidRDefault="00010310" w:rsidP="00010310">
            <w:pPr>
              <w:numPr>
                <w:ilvl w:val="0"/>
                <w:numId w:val="1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выводить формулу для вычисления угла правильного n-угольника и применять ее в процессе решения задач,</w:t>
            </w:r>
          </w:p>
          <w:p w:rsidR="00010310" w:rsidRPr="001C4D64" w:rsidRDefault="00010310" w:rsidP="00010310">
            <w:pPr>
              <w:numPr>
                <w:ilvl w:val="0"/>
                <w:numId w:val="1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проводить доказательства теорем о формуле площади, стороны правильного многоугольника, радиуса вписанной и описанной окружности и следствий из теорем и применять их при решении задач,</w:t>
            </w:r>
          </w:p>
          <w:p w:rsidR="00010310" w:rsidRPr="001C4D64" w:rsidRDefault="00010310" w:rsidP="00010310">
            <w:pPr>
              <w:numPr>
                <w:ilvl w:val="0"/>
                <w:numId w:val="1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решать задачи на доказательство с использованием формул длины окружности и длины дуги окружности, формул площадей фигур.</w:t>
            </w:r>
          </w:p>
          <w:p w:rsidR="00010310" w:rsidRPr="00C662AC" w:rsidRDefault="00010310" w:rsidP="0079551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62A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Движения </w:t>
            </w:r>
          </w:p>
          <w:p w:rsidR="00010310" w:rsidRPr="001C4D64" w:rsidRDefault="00010310" w:rsidP="000103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1"/>
                <w:szCs w:val="21"/>
              </w:rPr>
              <w:t>Учащийся научится:</w:t>
            </w:r>
          </w:p>
          <w:p w:rsidR="00010310" w:rsidRPr="001C4D64" w:rsidRDefault="00010310" w:rsidP="00010310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оперировать на базовом уровне понятиями отображения плоскости на себя и движения,</w:t>
            </w:r>
          </w:p>
          <w:p w:rsidR="00010310" w:rsidRPr="001C4D64" w:rsidRDefault="00010310" w:rsidP="00010310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оперировать на базовом уровне понятиями осевой и центральной симметрии, параллельного переноса, поворота,</w:t>
            </w:r>
          </w:p>
          <w:p w:rsidR="00010310" w:rsidRPr="001C4D64" w:rsidRDefault="00010310" w:rsidP="00010310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распознавать виды движений,</w:t>
            </w:r>
          </w:p>
          <w:p w:rsidR="00010310" w:rsidRPr="001C4D64" w:rsidRDefault="00010310" w:rsidP="00010310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выполнять построение движений с помощью циркуля и линейки, осуществлять преобразование фигур,</w:t>
            </w:r>
          </w:p>
          <w:p w:rsidR="00010310" w:rsidRPr="001C4D64" w:rsidRDefault="00010310" w:rsidP="00010310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распознавать по чертежам, осуществлять преобразования фигур с помощью осевой и центральной симметрии, параллельного переноса и поворота.</w:t>
            </w:r>
          </w:p>
          <w:p w:rsidR="00010310" w:rsidRPr="001C4D64" w:rsidRDefault="00010310" w:rsidP="000103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1"/>
                <w:szCs w:val="21"/>
              </w:rPr>
              <w:t>Учащийся получит возможность научиться:</w:t>
            </w:r>
          </w:p>
          <w:p w:rsidR="00010310" w:rsidRPr="001C4D64" w:rsidRDefault="00010310" w:rsidP="00010310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применять свойства движения при решении задач,</w:t>
            </w:r>
          </w:p>
          <w:p w:rsidR="00010310" w:rsidRPr="001C4D64" w:rsidRDefault="00010310" w:rsidP="00010310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 xml:space="preserve">применять понятия: осевая и центральная симметрия, параллельный перенос и поворот для </w:t>
            </w:r>
            <w:proofErr w:type="gramStart"/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решении</w:t>
            </w:r>
            <w:proofErr w:type="gramEnd"/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 xml:space="preserve"> задач</w:t>
            </w:r>
          </w:p>
          <w:p w:rsidR="00010310" w:rsidRDefault="00010310" w:rsidP="00010310">
            <w:pPr>
              <w:pStyle w:val="a6"/>
              <w:suppressAutoHyphens w:val="0"/>
              <w:spacing w:before="0" w:after="150"/>
              <w:jc w:val="both"/>
              <w:rPr>
                <w:b/>
                <w:bCs/>
                <w:iCs/>
                <w:color w:val="000000"/>
                <w:sz w:val="21"/>
                <w:szCs w:val="21"/>
                <w:lang w:eastAsia="ru-RU"/>
              </w:rPr>
            </w:pPr>
            <w:r w:rsidRPr="001C4D64">
              <w:rPr>
                <w:b/>
                <w:bCs/>
                <w:iCs/>
                <w:color w:val="000000"/>
                <w:sz w:val="21"/>
                <w:szCs w:val="21"/>
                <w:lang w:eastAsia="ru-RU"/>
              </w:rPr>
              <w:t>Начальные сведения из стереометрии</w:t>
            </w:r>
            <w:r>
              <w:rPr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C662AC" w:rsidRDefault="00010310" w:rsidP="00010310">
            <w:pPr>
              <w:shd w:val="clear" w:color="auto" w:fill="FFFFFF"/>
              <w:rPr>
                <w:b/>
                <w:bCs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Cs/>
                <w:color w:val="000000"/>
                <w:sz w:val="21"/>
                <w:szCs w:val="21"/>
              </w:rPr>
              <w:t xml:space="preserve">Об аксиомах планиметрии </w:t>
            </w:r>
          </w:p>
          <w:p w:rsidR="00010310" w:rsidRPr="001C4D64" w:rsidRDefault="00010310" w:rsidP="000103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1"/>
                <w:szCs w:val="21"/>
              </w:rPr>
              <w:t xml:space="preserve"> Учащийся получит</w:t>
            </w: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 </w:t>
            </w:r>
            <w:r w:rsidRPr="001C4D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1"/>
                <w:szCs w:val="21"/>
              </w:rPr>
              <w:t>представления </w:t>
            </w: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о простейших многогранниках, телах и поверхностях в пространстве; знать формулы для вычисле</w:t>
            </w:r>
            <w:r w:rsidR="00C662AC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 xml:space="preserve">ния площадей поверхностей и </w:t>
            </w:r>
            <w:proofErr w:type="spellStart"/>
            <w:r w:rsidR="00C662AC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объ</w:t>
            </w: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мов</w:t>
            </w:r>
            <w:proofErr w:type="spellEnd"/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 xml:space="preserve"> тел</w:t>
            </w:r>
          </w:p>
          <w:p w:rsidR="00010310" w:rsidRPr="001C4D64" w:rsidRDefault="00010310" w:rsidP="000103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010310" w:rsidRPr="001C4D64" w:rsidRDefault="00010310" w:rsidP="000103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1"/>
                <w:szCs w:val="21"/>
              </w:rPr>
              <w:t>При изучении темы</w:t>
            </w:r>
            <w:proofErr w:type="gramStart"/>
            <w:r w:rsidRPr="001C4D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1"/>
                <w:szCs w:val="21"/>
              </w:rPr>
              <w:t xml:space="preserve"> О</w:t>
            </w:r>
            <w:proofErr w:type="gramEnd"/>
            <w:r w:rsidRPr="001C4D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1"/>
                <w:szCs w:val="21"/>
              </w:rPr>
              <w:t>б аксиомах планиметрии</w:t>
            </w:r>
          </w:p>
          <w:p w:rsidR="00010310" w:rsidRPr="001C4D64" w:rsidRDefault="00010310" w:rsidP="000103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Учащийся познакомится с основными аксиомами планиметрии, будет иметь представление об основных этапах развития геометрии.</w:t>
            </w:r>
          </w:p>
          <w:p w:rsidR="00010310" w:rsidRPr="001C4D64" w:rsidRDefault="00010310" w:rsidP="000103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1"/>
                <w:szCs w:val="21"/>
              </w:rPr>
              <w:t>Повторение курса планиметрии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1"/>
                <w:szCs w:val="21"/>
              </w:rPr>
              <w:t xml:space="preserve">  </w:t>
            </w:r>
          </w:p>
          <w:p w:rsidR="00010310" w:rsidRPr="001C4D64" w:rsidRDefault="00010310" w:rsidP="000103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1"/>
                <w:szCs w:val="21"/>
              </w:rPr>
              <w:t>Учащийся научится:</w:t>
            </w:r>
          </w:p>
          <w:p w:rsidR="00010310" w:rsidRPr="001C4D64" w:rsidRDefault="00010310" w:rsidP="00010310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применять при решении задач основные соотношения между сторонами и углами прямоугольного и произвольного треугольника;</w:t>
            </w:r>
          </w:p>
          <w:p w:rsidR="00010310" w:rsidRPr="001C4D64" w:rsidRDefault="00010310" w:rsidP="00010310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применять формулы площади треугольника.</w:t>
            </w:r>
          </w:p>
          <w:p w:rsidR="00010310" w:rsidRPr="001C4D64" w:rsidRDefault="00010310" w:rsidP="00010310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решать треугольники с помощью теорем синусов и косинусов,</w:t>
            </w:r>
          </w:p>
          <w:p w:rsidR="00010310" w:rsidRPr="001C4D64" w:rsidRDefault="00010310" w:rsidP="00010310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применять признаки равенства треугольников при решении геометрических задач,</w:t>
            </w:r>
          </w:p>
          <w:p w:rsidR="00010310" w:rsidRPr="001C4D64" w:rsidRDefault="00010310" w:rsidP="00010310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применять признаки подобия треугольников при решении геометрических задач,</w:t>
            </w:r>
          </w:p>
          <w:p w:rsidR="00010310" w:rsidRPr="001C4D64" w:rsidRDefault="00010310" w:rsidP="00010310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определять виды четырехугольников и их свойства,</w:t>
            </w:r>
          </w:p>
          <w:p w:rsidR="00010310" w:rsidRPr="001C4D64" w:rsidRDefault="00010310" w:rsidP="00010310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использовать формулы площадей фигур для нахождения их площади,</w:t>
            </w:r>
          </w:p>
          <w:p w:rsidR="00010310" w:rsidRPr="001C4D64" w:rsidRDefault="00010310" w:rsidP="00010310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выполнять чертеж по условию задачи, решать простейшие задачи по теме «Четырехугольники»</w:t>
            </w:r>
          </w:p>
          <w:p w:rsidR="00010310" w:rsidRPr="001C4D64" w:rsidRDefault="00010310" w:rsidP="00010310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использовать свойство сторон четырехугольника, описанного около окружности; свойство углов вписанного четырехугольника при решении задач,</w:t>
            </w:r>
          </w:p>
          <w:p w:rsidR="00010310" w:rsidRPr="001C4D64" w:rsidRDefault="00010310" w:rsidP="00010310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использовать формулы длины окружности и дуги, площади круга и сектора при решении задач,</w:t>
            </w:r>
          </w:p>
          <w:p w:rsidR="00010310" w:rsidRPr="001C4D64" w:rsidRDefault="00010310" w:rsidP="00010310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решать геометрические задачи, опираясь на свойства касательных к окружности, применяя дополнительные построения, алгебраический и тригонометрический аппарат,</w:t>
            </w:r>
          </w:p>
          <w:p w:rsidR="00010310" w:rsidRPr="001C4D64" w:rsidRDefault="00010310" w:rsidP="00010310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 xml:space="preserve">проводить операции над векторами, вычислять длину и координаты </w:t>
            </w: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lastRenderedPageBreak/>
              <w:t>вектора, угол между векторами,</w:t>
            </w:r>
          </w:p>
          <w:p w:rsidR="00010310" w:rsidRPr="001C4D64" w:rsidRDefault="00010310" w:rsidP="00010310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 xml:space="preserve">распознавать уравнения окружностей и </w:t>
            </w:r>
            <w:proofErr w:type="gramStart"/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прямой</w:t>
            </w:r>
            <w:proofErr w:type="gramEnd"/>
            <w:r w:rsidRPr="001C4D64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, уметь их использовать,</w:t>
            </w:r>
          </w:p>
          <w:p w:rsidR="00010310" w:rsidRPr="00EA2234" w:rsidRDefault="00010310" w:rsidP="00C662AC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2AC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использовать приобретенные знания и умения в практической деятельности для решения практических задач, связанных с нахождением геометрических величин</w:t>
            </w:r>
          </w:p>
        </w:tc>
      </w:tr>
      <w:tr w:rsidR="00EA2234" w:rsidTr="00C662AC">
        <w:trPr>
          <w:jc w:val="center"/>
        </w:trPr>
        <w:tc>
          <w:tcPr>
            <w:tcW w:w="2943" w:type="dxa"/>
          </w:tcPr>
          <w:p w:rsidR="00010310" w:rsidRDefault="00010310" w:rsidP="00010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Дополнительная информация</w:t>
            </w:r>
          </w:p>
          <w:p w:rsidR="00EA2234" w:rsidRDefault="00EA2234" w:rsidP="00795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010310" w:rsidRDefault="00010310" w:rsidP="0001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52A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в  7 классе  запланировано 5 тематических контрольных работ и одна итоговая; </w:t>
            </w:r>
          </w:p>
          <w:p w:rsidR="00010310" w:rsidRDefault="00010310" w:rsidP="0001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52A">
              <w:rPr>
                <w:rFonts w:ascii="Times New Roman" w:hAnsi="Times New Roman" w:cs="Times New Roman"/>
                <w:sz w:val="24"/>
                <w:szCs w:val="24"/>
              </w:rPr>
              <w:t xml:space="preserve">в  8 классе  запланировано 5 тематических контрольных работ; </w:t>
            </w:r>
          </w:p>
          <w:p w:rsidR="00010310" w:rsidRPr="00EB352A" w:rsidRDefault="00010310" w:rsidP="00010310">
            <w:r w:rsidRPr="00EB352A">
              <w:rPr>
                <w:rFonts w:ascii="Times New Roman" w:hAnsi="Times New Roman" w:cs="Times New Roman"/>
                <w:sz w:val="24"/>
                <w:szCs w:val="24"/>
              </w:rPr>
              <w:t>в 9 классе  запланировано  5 тематических контрольных работ и одна итоговая.</w:t>
            </w:r>
          </w:p>
          <w:p w:rsidR="00EA2234" w:rsidRDefault="00EA2234" w:rsidP="00795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09B5" w:rsidRPr="002109B5" w:rsidRDefault="002109B5" w:rsidP="002109B5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2109B5" w:rsidRPr="002109B5" w:rsidRDefault="002109B5" w:rsidP="007955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513" w:rsidRPr="00BB0E3F" w:rsidRDefault="00795513" w:rsidP="00F7435E">
      <w:pPr>
        <w:pStyle w:val="a3"/>
        <w:ind w:left="-851" w:right="566"/>
        <w:rPr>
          <w:rFonts w:ascii="Times New Roman" w:hAnsi="Times New Roman" w:cs="Times New Roman"/>
          <w:sz w:val="28"/>
          <w:szCs w:val="28"/>
        </w:rPr>
      </w:pPr>
    </w:p>
    <w:p w:rsidR="00CE1C82" w:rsidRDefault="00C662AC"/>
    <w:p w:rsidR="00010310" w:rsidRPr="00EB352A" w:rsidRDefault="00010310"/>
    <w:sectPr w:rsidR="00010310" w:rsidRPr="00EB352A" w:rsidSect="00C662AC">
      <w:pgSz w:w="11906" w:h="16838"/>
      <w:pgMar w:top="1134" w:right="851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526D"/>
    <w:multiLevelType w:val="hybridMultilevel"/>
    <w:tmpl w:val="DBA0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5318A"/>
    <w:multiLevelType w:val="multilevel"/>
    <w:tmpl w:val="50D8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6B2A32"/>
    <w:multiLevelType w:val="hybridMultilevel"/>
    <w:tmpl w:val="956C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54A87"/>
    <w:multiLevelType w:val="multilevel"/>
    <w:tmpl w:val="AFE2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EF62FE"/>
    <w:multiLevelType w:val="multilevel"/>
    <w:tmpl w:val="D9D0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FA1BAC"/>
    <w:multiLevelType w:val="multilevel"/>
    <w:tmpl w:val="AC5A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0502B1"/>
    <w:multiLevelType w:val="multilevel"/>
    <w:tmpl w:val="F0BAB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8C14B4"/>
    <w:multiLevelType w:val="multilevel"/>
    <w:tmpl w:val="06E4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9D75E3"/>
    <w:multiLevelType w:val="multilevel"/>
    <w:tmpl w:val="C116D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C9462B"/>
    <w:multiLevelType w:val="multilevel"/>
    <w:tmpl w:val="5D74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901883"/>
    <w:multiLevelType w:val="multilevel"/>
    <w:tmpl w:val="1706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C16F6B"/>
    <w:multiLevelType w:val="multilevel"/>
    <w:tmpl w:val="70C6B9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A76DB6"/>
    <w:multiLevelType w:val="multilevel"/>
    <w:tmpl w:val="3818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756295"/>
    <w:multiLevelType w:val="multilevel"/>
    <w:tmpl w:val="7A64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711F55"/>
    <w:multiLevelType w:val="multilevel"/>
    <w:tmpl w:val="652E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312406"/>
    <w:multiLevelType w:val="multilevel"/>
    <w:tmpl w:val="8374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8252BB"/>
    <w:multiLevelType w:val="multilevel"/>
    <w:tmpl w:val="39D6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A66453"/>
    <w:multiLevelType w:val="multilevel"/>
    <w:tmpl w:val="3B6A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950EB9"/>
    <w:multiLevelType w:val="multilevel"/>
    <w:tmpl w:val="08CA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4D03D3"/>
    <w:multiLevelType w:val="multilevel"/>
    <w:tmpl w:val="7C96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635E67"/>
    <w:multiLevelType w:val="multilevel"/>
    <w:tmpl w:val="B06E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10"/>
  </w:num>
  <w:num w:numId="5">
    <w:abstractNumId w:val="16"/>
  </w:num>
  <w:num w:numId="6">
    <w:abstractNumId w:val="17"/>
  </w:num>
  <w:num w:numId="7">
    <w:abstractNumId w:val="13"/>
  </w:num>
  <w:num w:numId="8">
    <w:abstractNumId w:val="9"/>
  </w:num>
  <w:num w:numId="9">
    <w:abstractNumId w:val="1"/>
  </w:num>
  <w:num w:numId="10">
    <w:abstractNumId w:val="18"/>
  </w:num>
  <w:num w:numId="11">
    <w:abstractNumId w:val="5"/>
  </w:num>
  <w:num w:numId="12">
    <w:abstractNumId w:val="3"/>
  </w:num>
  <w:num w:numId="13">
    <w:abstractNumId w:val="4"/>
  </w:num>
  <w:num w:numId="14">
    <w:abstractNumId w:val="12"/>
  </w:num>
  <w:num w:numId="15">
    <w:abstractNumId w:val="20"/>
  </w:num>
  <w:num w:numId="16">
    <w:abstractNumId w:val="7"/>
  </w:num>
  <w:num w:numId="17">
    <w:abstractNumId w:val="8"/>
  </w:num>
  <w:num w:numId="18">
    <w:abstractNumId w:val="14"/>
  </w:num>
  <w:num w:numId="19">
    <w:abstractNumId w:val="11"/>
  </w:num>
  <w:num w:numId="20">
    <w:abstractNumId w:val="6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5513"/>
    <w:rsid w:val="0000531D"/>
    <w:rsid w:val="00010310"/>
    <w:rsid w:val="002109B5"/>
    <w:rsid w:val="003527B6"/>
    <w:rsid w:val="004309B2"/>
    <w:rsid w:val="005E54F6"/>
    <w:rsid w:val="0064252F"/>
    <w:rsid w:val="006646EF"/>
    <w:rsid w:val="006B3361"/>
    <w:rsid w:val="00795513"/>
    <w:rsid w:val="007979D4"/>
    <w:rsid w:val="008151D6"/>
    <w:rsid w:val="008E2EAD"/>
    <w:rsid w:val="00C055BF"/>
    <w:rsid w:val="00C662AC"/>
    <w:rsid w:val="00C73C49"/>
    <w:rsid w:val="00D76AB1"/>
    <w:rsid w:val="00EA2234"/>
    <w:rsid w:val="00EB352A"/>
    <w:rsid w:val="00EE0655"/>
    <w:rsid w:val="00F7435E"/>
    <w:rsid w:val="00FE3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13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7979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51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79551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9551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7435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3">
    <w:name w:val="c3 Знак"/>
    <w:basedOn w:val="a0"/>
    <w:link w:val="c30"/>
    <w:locked/>
    <w:rsid w:val="00F7435E"/>
    <w:rPr>
      <w:sz w:val="24"/>
      <w:szCs w:val="24"/>
      <w:lang w:eastAsia="ru-RU"/>
    </w:rPr>
  </w:style>
  <w:style w:type="paragraph" w:customStyle="1" w:styleId="c30">
    <w:name w:val="c3"/>
    <w:basedOn w:val="a"/>
    <w:link w:val="c3"/>
    <w:rsid w:val="00F7435E"/>
    <w:pPr>
      <w:spacing w:before="100" w:beforeAutospacing="1" w:after="100" w:afterAutospacing="1" w:line="240" w:lineRule="auto"/>
    </w:pPr>
    <w:rPr>
      <w:rFonts w:eastAsiaTheme="minorHAns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336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20">
    <w:name w:val="c20"/>
    <w:basedOn w:val="a"/>
    <w:rsid w:val="00210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2109B5"/>
  </w:style>
  <w:style w:type="character" w:customStyle="1" w:styleId="c5">
    <w:name w:val="c5"/>
    <w:basedOn w:val="a0"/>
    <w:rsid w:val="002109B5"/>
  </w:style>
  <w:style w:type="character" w:customStyle="1" w:styleId="c2">
    <w:name w:val="c2"/>
    <w:basedOn w:val="a0"/>
    <w:rsid w:val="002109B5"/>
  </w:style>
  <w:style w:type="character" w:customStyle="1" w:styleId="30">
    <w:name w:val="Заголовок 3 Знак"/>
    <w:basedOn w:val="a0"/>
    <w:link w:val="3"/>
    <w:uiPriority w:val="9"/>
    <w:rsid w:val="007979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79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51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79551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95513"/>
    <w:pPr>
      <w:ind w:left="720"/>
      <w:contextualSpacing/>
    </w:pPr>
  </w:style>
  <w:style w:type="paragraph" w:styleId="a6">
    <w:name w:val="Normal (Web)"/>
    <w:basedOn w:val="a"/>
    <w:semiHidden/>
    <w:unhideWhenUsed/>
    <w:rsid w:val="00F7435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3">
    <w:name w:val="c3 Знак"/>
    <w:basedOn w:val="a0"/>
    <w:link w:val="c30"/>
    <w:locked/>
    <w:rsid w:val="00F7435E"/>
    <w:rPr>
      <w:sz w:val="24"/>
      <w:szCs w:val="24"/>
      <w:lang w:eastAsia="ru-RU"/>
    </w:rPr>
  </w:style>
  <w:style w:type="paragraph" w:customStyle="1" w:styleId="c30">
    <w:name w:val="c3"/>
    <w:basedOn w:val="a"/>
    <w:link w:val="c3"/>
    <w:rsid w:val="00F7435E"/>
    <w:pPr>
      <w:spacing w:before="100" w:beforeAutospacing="1" w:after="100" w:afterAutospacing="1" w:line="240" w:lineRule="auto"/>
    </w:pPr>
    <w:rPr>
      <w:rFonts w:eastAsia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3465</Words>
  <Characters>19757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кротова</dc:creator>
  <cp:lastModifiedBy>User</cp:lastModifiedBy>
  <cp:revision>2</cp:revision>
  <cp:lastPrinted>2020-12-26T18:12:00Z</cp:lastPrinted>
  <dcterms:created xsi:type="dcterms:W3CDTF">2020-12-28T07:22:00Z</dcterms:created>
  <dcterms:modified xsi:type="dcterms:W3CDTF">2020-12-28T07:22:00Z</dcterms:modified>
</cp:coreProperties>
</file>