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C" w:rsidRPr="00712F8C" w:rsidRDefault="00712F8C" w:rsidP="00712F8C">
      <w:pPr>
        <w:rPr>
          <w:sz w:val="24"/>
          <w:szCs w:val="24"/>
        </w:rPr>
      </w:pPr>
      <w:r w:rsidRPr="00712F8C">
        <w:rPr>
          <w:sz w:val="24"/>
          <w:szCs w:val="24"/>
        </w:rPr>
        <w:t>Задание выполняем до 15 апреля, тетради на проверку сдать 15.04</w:t>
      </w:r>
    </w:p>
    <w:p w:rsidR="00712F8C" w:rsidRPr="00712F8C" w:rsidRDefault="00712F8C" w:rsidP="00712F8C">
      <w:pPr>
        <w:rPr>
          <w:sz w:val="24"/>
          <w:szCs w:val="24"/>
        </w:rPr>
      </w:pPr>
      <w:r w:rsidRPr="00712F8C">
        <w:rPr>
          <w:sz w:val="24"/>
          <w:szCs w:val="24"/>
        </w:rPr>
        <w:t>Дорогие учащиеся!  Мы изучаем тему «Органические и неорганические основания»  2 урока.</w:t>
      </w:r>
    </w:p>
    <w:p w:rsidR="00712F8C" w:rsidRPr="00712F8C" w:rsidRDefault="00712F8C" w:rsidP="00712F8C">
      <w:pPr>
        <w:rPr>
          <w:sz w:val="24"/>
          <w:szCs w:val="24"/>
        </w:rPr>
      </w:pPr>
      <w:r w:rsidRPr="00712F8C">
        <w:rPr>
          <w:sz w:val="24"/>
          <w:szCs w:val="24"/>
        </w:rPr>
        <w:t>1)Предлагаю вам посмотреть видеоматериал на эту тему</w:t>
      </w:r>
      <w:proofErr w:type="gramStart"/>
      <w:r w:rsidRPr="00712F8C">
        <w:rPr>
          <w:sz w:val="24"/>
          <w:szCs w:val="24"/>
        </w:rPr>
        <w:t xml:space="preserve"> ,</w:t>
      </w:r>
      <w:proofErr w:type="gramEnd"/>
      <w:r w:rsidRPr="00712F8C">
        <w:rPr>
          <w:sz w:val="24"/>
          <w:szCs w:val="24"/>
        </w:rPr>
        <w:t xml:space="preserve"> который поможет вам вспомнить и обобщить классификацию и химические свойства органических и неорганических оснований и успешно выполнить мои задания в проверочной работе.</w:t>
      </w:r>
    </w:p>
    <w:p w:rsidR="003C159B" w:rsidRDefault="008709E8" w:rsidP="00712F8C">
      <w:hyperlink r:id="rId6" w:history="1">
        <w:r w:rsidR="00F2558B" w:rsidRPr="007E34C7">
          <w:rPr>
            <w:rStyle w:val="a4"/>
          </w:rPr>
          <w:t>https://yandex.ru/video/preview/?filmId=15525242606900282069&amp;text=основания%20неорганические%20и%20органические%20презентация%2011%20класс&amp;path=wizard&amp;parent-reqid=1586368580259254-489972390900685210800158-production-app-host-vla-web-yp-117&amp;redircnt=1586368598.1</w:t>
        </w:r>
      </w:hyperlink>
    </w:p>
    <w:p w:rsidR="00712F8C" w:rsidRPr="00712F8C" w:rsidRDefault="00712F8C" w:rsidP="00712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2F8C">
        <w:rPr>
          <w:color w:val="111115"/>
          <w:sz w:val="24"/>
          <w:szCs w:val="24"/>
          <w:shd w:val="clear" w:color="auto" w:fill="FFFFFF"/>
        </w:rPr>
        <w:t>Письменно в тетради раскройте смысл ключевых понятий темы по плану на с. 192 учебника (вверху)</w:t>
      </w:r>
    </w:p>
    <w:p w:rsidR="002448F2" w:rsidRPr="002448F2" w:rsidRDefault="00F2558B" w:rsidP="00712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2F8C">
        <w:rPr>
          <w:color w:val="111115"/>
          <w:sz w:val="24"/>
          <w:szCs w:val="24"/>
          <w:shd w:val="clear" w:color="auto" w:fill="FFFFFF"/>
        </w:rPr>
        <w:t xml:space="preserve">работа по теме "Неорганические и органические вещества" </w:t>
      </w:r>
      <w:r w:rsidRPr="00712F8C">
        <w:rPr>
          <w:b/>
          <w:color w:val="111115"/>
          <w:sz w:val="24"/>
          <w:szCs w:val="24"/>
          <w:shd w:val="clear" w:color="auto" w:fill="FFFFFF"/>
        </w:rPr>
        <w:t>Вариант 1</w:t>
      </w:r>
      <w:r w:rsidRPr="00712F8C">
        <w:rPr>
          <w:color w:val="111115"/>
          <w:sz w:val="24"/>
          <w:szCs w:val="24"/>
          <w:shd w:val="clear" w:color="auto" w:fill="FFFFFF"/>
        </w:rPr>
        <w:t xml:space="preserve"> 1.Дать </w:t>
      </w:r>
      <w:r w:rsidR="00712F8C" w:rsidRPr="00712F8C">
        <w:rPr>
          <w:color w:val="111115"/>
          <w:sz w:val="24"/>
          <w:szCs w:val="24"/>
          <w:shd w:val="clear" w:color="auto" w:fill="FFFFFF"/>
        </w:rPr>
        <w:t xml:space="preserve"> </w:t>
      </w:r>
      <w:r w:rsidRPr="00712F8C">
        <w:rPr>
          <w:color w:val="111115"/>
          <w:sz w:val="24"/>
          <w:szCs w:val="24"/>
          <w:shd w:val="clear" w:color="auto" w:fill="FFFFFF"/>
        </w:rPr>
        <w:t xml:space="preserve">классификационную характеристику следующим неорганическим  веществам: </w:t>
      </w:r>
      <w:proofErr w:type="spellStart"/>
      <w:proofErr w:type="gramStart"/>
      <w:r w:rsidRPr="00712F8C">
        <w:rPr>
          <w:color w:val="111115"/>
          <w:sz w:val="24"/>
          <w:szCs w:val="24"/>
          <w:shd w:val="clear" w:color="auto" w:fill="FFFFFF"/>
        </w:rPr>
        <w:t>Ba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(OH)2, Cl2,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Ar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, CO, P2O5, KHCO3, HNO3,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FeOHCl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, Na2O,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HCl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. 2.Записать уравнения реакций между </w:t>
      </w:r>
      <w:r w:rsidR="00712F8C" w:rsidRPr="00712F8C">
        <w:rPr>
          <w:color w:val="111115"/>
          <w:sz w:val="24"/>
          <w:szCs w:val="24"/>
          <w:shd w:val="clear" w:color="auto" w:fill="FFFFFF"/>
        </w:rPr>
        <w:t xml:space="preserve">Проверочная  </w:t>
      </w:r>
      <w:r w:rsidRPr="00712F8C">
        <w:rPr>
          <w:color w:val="111115"/>
          <w:sz w:val="24"/>
          <w:szCs w:val="24"/>
          <w:shd w:val="clear" w:color="auto" w:fill="FFFFFF"/>
        </w:rPr>
        <w:t>следующими веществами: 1) углерод + кислород 2) натрий + вода 3) гидроксид алюминия +соляная кислота 4) гидроксид алюминия + гидроксид бария 5) гидроксид натрия + избыток фосфорной кислоты 6) гидроксид кальция + недостаток азотной кислоты 3.Записать формулу вещества и указать класс органического соединения 1)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пентанон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3</w:t>
      </w:r>
      <w:proofErr w:type="gramEnd"/>
      <w:r w:rsidRPr="00712F8C">
        <w:rPr>
          <w:color w:val="111115"/>
          <w:sz w:val="24"/>
          <w:szCs w:val="24"/>
          <w:shd w:val="clear" w:color="auto" w:fill="FFFFFF"/>
        </w:rPr>
        <w:t xml:space="preserve"> 2)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диметиловый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эфир 3)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бутин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2 4)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гексановая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кислота 5)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пропанол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 xml:space="preserve"> 2  </w:t>
      </w:r>
    </w:p>
    <w:p w:rsidR="00F2558B" w:rsidRPr="00712F8C" w:rsidRDefault="00F2558B" w:rsidP="00712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12F8C">
        <w:rPr>
          <w:color w:val="111115"/>
          <w:sz w:val="24"/>
          <w:szCs w:val="24"/>
          <w:shd w:val="clear" w:color="auto" w:fill="FFFFFF"/>
        </w:rPr>
        <w:t xml:space="preserve">Проверочная работа </w:t>
      </w:r>
      <w:r w:rsidRPr="00712F8C">
        <w:rPr>
          <w:b/>
          <w:color w:val="111115"/>
          <w:sz w:val="24"/>
          <w:szCs w:val="24"/>
          <w:shd w:val="clear" w:color="auto" w:fill="FFFFFF"/>
        </w:rPr>
        <w:t>Вариант 2</w:t>
      </w:r>
      <w:r w:rsidRPr="00712F8C">
        <w:rPr>
          <w:color w:val="111115"/>
          <w:sz w:val="24"/>
          <w:szCs w:val="24"/>
          <w:shd w:val="clear" w:color="auto" w:fill="FFFFFF"/>
        </w:rPr>
        <w:t xml:space="preserve"> 1.Дать классификационную характеристику следующим неорганическим  веществам: </w:t>
      </w:r>
      <w:proofErr w:type="spellStart"/>
      <w:proofErr w:type="gramStart"/>
      <w:r w:rsidRPr="00712F8C">
        <w:rPr>
          <w:color w:val="111115"/>
          <w:sz w:val="24"/>
          <w:szCs w:val="24"/>
          <w:shd w:val="clear" w:color="auto" w:fill="FFFFFF"/>
        </w:rPr>
        <w:t>Ca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(OH)2, Br2,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Ne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, NO, N2O5, NaHCO3, H2SO4,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MgOHCl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, K2O, H2S. 2.Записать уравнения реакций между следующими веществами: 1) азот + кислород 2) калий + вода 3) гидроксид хрома (III) +соляная кислота 4) гидроксид хрома (III) + гидроксид бария 5) гидроксид калия + избыток фосфорной кислоты 6) гидроксид магния + недостаток азотной кислоты 3.Записать формулу вещества и указать класс органического соединения 1)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гексанон</w:t>
      </w:r>
      <w:proofErr w:type="spellEnd"/>
      <w:proofErr w:type="gramEnd"/>
      <w:r w:rsidRPr="00712F8C">
        <w:rPr>
          <w:color w:val="111115"/>
          <w:sz w:val="24"/>
          <w:szCs w:val="24"/>
          <w:shd w:val="clear" w:color="auto" w:fill="FFFFFF"/>
        </w:rPr>
        <w:t> 3 2)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дипропиловый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эфир 3)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пентин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2 4) </w:t>
      </w:r>
      <w:proofErr w:type="spellStart"/>
      <w:r w:rsidRPr="00712F8C">
        <w:rPr>
          <w:color w:val="111115"/>
          <w:sz w:val="24"/>
          <w:szCs w:val="24"/>
          <w:shd w:val="clear" w:color="auto" w:fill="FFFFFF"/>
        </w:rPr>
        <w:t>гептановая</w:t>
      </w:r>
      <w:proofErr w:type="spellEnd"/>
      <w:r w:rsidRPr="00712F8C">
        <w:rPr>
          <w:color w:val="111115"/>
          <w:sz w:val="24"/>
          <w:szCs w:val="24"/>
          <w:shd w:val="clear" w:color="auto" w:fill="FFFFFF"/>
        </w:rPr>
        <w:t> кислота 5) бутанол 2</w:t>
      </w:r>
    </w:p>
    <w:p w:rsidR="008709E8" w:rsidRPr="00B0095F" w:rsidRDefault="00712F8C" w:rsidP="008709E8">
      <w:pPr>
        <w:pStyle w:val="a3"/>
      </w:pPr>
      <w:r>
        <w:rPr>
          <w:color w:val="111115"/>
          <w:sz w:val="24"/>
          <w:szCs w:val="24"/>
          <w:shd w:val="clear" w:color="auto" w:fill="FFFFFF"/>
        </w:rPr>
        <w:t xml:space="preserve">Решаем оба варианта, я проверю после 15.04. </w:t>
      </w:r>
      <w:r w:rsidR="008709E8">
        <w:t xml:space="preserve">Выполненные работы  отправить мне на электронную почту </w:t>
      </w:r>
      <w:proofErr w:type="spellStart"/>
      <w:r w:rsidR="008709E8">
        <w:rPr>
          <w:lang w:val="en-US"/>
        </w:rPr>
        <w:t>distanirina</w:t>
      </w:r>
      <w:proofErr w:type="spellEnd"/>
      <w:r w:rsidR="008709E8" w:rsidRPr="00B0095F">
        <w:t>@</w:t>
      </w:r>
      <w:proofErr w:type="spellStart"/>
      <w:r w:rsidR="008709E8">
        <w:rPr>
          <w:lang w:val="en-US"/>
        </w:rPr>
        <w:t>yandex</w:t>
      </w:r>
      <w:proofErr w:type="spellEnd"/>
      <w:r w:rsidR="008709E8" w:rsidRPr="00B0095F">
        <w:t>.</w:t>
      </w:r>
      <w:proofErr w:type="spellStart"/>
      <w:r w:rsidR="008709E8">
        <w:rPr>
          <w:lang w:val="en-US"/>
        </w:rPr>
        <w:t>ru</w:t>
      </w:r>
      <w:proofErr w:type="spellEnd"/>
    </w:p>
    <w:p w:rsidR="008709E8" w:rsidRDefault="008709E8" w:rsidP="008709E8">
      <w:pPr>
        <w:pStyle w:val="a3"/>
        <w:spacing w:before="240"/>
      </w:pPr>
    </w:p>
    <w:p w:rsidR="00712F8C" w:rsidRPr="00712F8C" w:rsidRDefault="00712F8C" w:rsidP="00712F8C">
      <w:pPr>
        <w:pStyle w:val="a3"/>
        <w:ind w:left="360"/>
        <w:rPr>
          <w:sz w:val="24"/>
          <w:szCs w:val="24"/>
        </w:rPr>
      </w:pPr>
      <w:bookmarkStart w:id="0" w:name="_GoBack"/>
      <w:bookmarkEnd w:id="0"/>
    </w:p>
    <w:sectPr w:rsidR="00712F8C" w:rsidRPr="0071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EBA"/>
    <w:multiLevelType w:val="hybridMultilevel"/>
    <w:tmpl w:val="5F34CADC"/>
    <w:lvl w:ilvl="0" w:tplc="89C607C4">
      <w:start w:val="2"/>
      <w:numFmt w:val="decimal"/>
      <w:lvlText w:val="%1)"/>
      <w:lvlJc w:val="left"/>
      <w:pPr>
        <w:ind w:left="360" w:hanging="360"/>
      </w:pPr>
      <w:rPr>
        <w:rFonts w:hint="default"/>
        <w:color w:val="11111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763C6"/>
    <w:multiLevelType w:val="hybridMultilevel"/>
    <w:tmpl w:val="330A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8C"/>
    <w:rsid w:val="0019718C"/>
    <w:rsid w:val="002448F2"/>
    <w:rsid w:val="003C159B"/>
    <w:rsid w:val="00456C23"/>
    <w:rsid w:val="00712F8C"/>
    <w:rsid w:val="007B38A2"/>
    <w:rsid w:val="008709E8"/>
    <w:rsid w:val="009774DC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525242606900282069&amp;text=&#1086;&#1089;&#1085;&#1086;&#1074;&#1072;&#1085;&#1080;&#1103;%20&#1085;&#1077;&#1086;&#1088;&#1075;&#1072;&#1085;&#1080;&#1095;&#1077;&#1089;&#1082;&#1080;&#1077;%20&#1080;%20&#1086;&#1088;&#1075;&#1072;&#1085;&#1080;&#1095;&#1077;&#1089;&#1082;&#1080;&#1077;%20&#1087;&#1088;&#1077;&#1079;&#1077;&#1085;&#1090;&#1072;&#1094;&#1080;&#1103;%2011%20&#1082;&#1083;&#1072;&#1089;&#1089;&amp;path=wizard&amp;parent-reqid=1586368580259254-489972390900685210800158-production-app-host-vla-web-yp-117&amp;redircnt=158636859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2020-03-25T14:18:00Z</dcterms:created>
  <dcterms:modified xsi:type="dcterms:W3CDTF">2020-04-14T06:52:00Z</dcterms:modified>
</cp:coreProperties>
</file>